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34" w:rsidRDefault="00B23234" w:rsidP="00B23234">
      <w:pPr>
        <w:pStyle w:val="Nadpis1"/>
        <w:spacing w:before="0"/>
      </w:pPr>
      <w:bookmarkStart w:id="0" w:name="segmentace._algoritmy_formalizujici_segm"/>
      <w:r>
        <w:t>7. Segmentace. Algoritmy formalizující segmentaci jako problém minimalizace řezu grafem.</w:t>
      </w:r>
      <w:bookmarkEnd w:id="0"/>
    </w:p>
    <w:p w:rsidR="00B23234" w:rsidRDefault="00B23234" w:rsidP="00B23234">
      <w:pPr>
        <w:pStyle w:val="Nadpis1"/>
        <w:spacing w:before="0"/>
      </w:pPr>
    </w:p>
    <w:p w:rsidR="00B04697" w:rsidRPr="00F60ED7" w:rsidRDefault="005221BF" w:rsidP="00B23234">
      <w:pPr>
        <w:pStyle w:val="Nadpis1"/>
        <w:spacing w:before="0"/>
      </w:pPr>
      <w:r w:rsidRPr="00F60ED7">
        <w:t>Segmentace obrazu</w:t>
      </w:r>
    </w:p>
    <w:p w:rsidR="005221BF" w:rsidRDefault="005221BF" w:rsidP="00B23234">
      <w:pPr>
        <w:spacing w:after="0"/>
      </w:pPr>
      <w:r>
        <w:t xml:space="preserve">Segmentace obrazu je metoda, nebo spíše skupina metod postavených na různých principech, digitálního zpracování obrazu, která slouží k automatickému </w:t>
      </w:r>
      <w:r w:rsidRPr="00CE1670">
        <w:rPr>
          <w:b/>
        </w:rPr>
        <w:t>rozdělení</w:t>
      </w:r>
      <w:r>
        <w:t xml:space="preserve"> vlastního </w:t>
      </w:r>
      <w:r w:rsidRPr="00CE1670">
        <w:rPr>
          <w:b/>
        </w:rPr>
        <w:t>obrazu</w:t>
      </w:r>
      <w:r>
        <w:t xml:space="preserve"> na </w:t>
      </w:r>
      <w:r w:rsidRPr="00CE1670">
        <w:rPr>
          <w:b/>
        </w:rPr>
        <w:t>oblasti</w:t>
      </w:r>
      <w:r>
        <w:t xml:space="preserve"> se </w:t>
      </w:r>
      <w:r w:rsidRPr="00CE1670">
        <w:rPr>
          <w:b/>
        </w:rPr>
        <w:t>společnými vlastnostmi</w:t>
      </w:r>
      <w:r>
        <w:t xml:space="preserve"> a které obvykle mají nějaký smysluplný význam. Typickým cílem segmentace obrazu je identifikace </w:t>
      </w:r>
      <w:r w:rsidRPr="00CE1670">
        <w:rPr>
          <w:b/>
        </w:rPr>
        <w:t>popředí</w:t>
      </w:r>
      <w:r>
        <w:t xml:space="preserve"> a určení oblastí v obraze odpovídajícím významnému prvku zachycené scény.</w:t>
      </w:r>
    </w:p>
    <w:p w:rsidR="005221BF" w:rsidRDefault="005221BF" w:rsidP="00CE1670">
      <w:pPr>
        <w:spacing w:after="0"/>
      </w:pPr>
      <w:r>
        <w:t>Výsledky segmentace jsou využitelné například v počítačovém vidění, zpracování lékařských obrazových dat (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Imaging</w:t>
      </w:r>
      <w:proofErr w:type="spellEnd"/>
      <w:r>
        <w:t>) nebo při analýze obrazů získaných při dálkovém průzkumu Země.</w:t>
      </w:r>
    </w:p>
    <w:p w:rsidR="00B23234" w:rsidRDefault="00B23234" w:rsidP="00CE1670">
      <w:pPr>
        <w:pStyle w:val="Nadpis2"/>
        <w:spacing w:before="0"/>
      </w:pPr>
    </w:p>
    <w:p w:rsidR="00314C00" w:rsidRDefault="00CE1670" w:rsidP="00CE1670">
      <w:pPr>
        <w:spacing w:after="0"/>
      </w:pPr>
      <w:r w:rsidRPr="00CE1670">
        <w:rPr>
          <w:b/>
        </w:rPr>
        <w:t>Příklad: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14C00" w:rsidTr="00487D83">
        <w:trPr>
          <w:jc w:val="center"/>
        </w:trPr>
        <w:tc>
          <w:tcPr>
            <w:tcW w:w="4606" w:type="dxa"/>
          </w:tcPr>
          <w:p w:rsidR="00314C00" w:rsidRDefault="00314C00" w:rsidP="00314C00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2394585" cy="1593215"/>
                  <wp:effectExtent l="19050" t="0" r="5715" b="0"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585" cy="1593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C00" w:rsidRDefault="00314C00" w:rsidP="00314C00">
            <w:pPr>
              <w:jc w:val="center"/>
            </w:pPr>
            <w:r>
              <w:t>Částečná anotace vytvořená manuálně</w:t>
            </w:r>
          </w:p>
        </w:tc>
        <w:tc>
          <w:tcPr>
            <w:tcW w:w="4606" w:type="dxa"/>
          </w:tcPr>
          <w:p w:rsidR="00314C00" w:rsidRDefault="00314C00" w:rsidP="00314C00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2252980" cy="1564640"/>
                  <wp:effectExtent l="1905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980" cy="1564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C00" w:rsidRDefault="00314C00" w:rsidP="00314C00">
            <w:pPr>
              <w:jc w:val="center"/>
            </w:pPr>
            <w:r>
              <w:t>Počítačem odhadnutá segmentace</w:t>
            </w:r>
          </w:p>
        </w:tc>
      </w:tr>
    </w:tbl>
    <w:p w:rsidR="00CE1670" w:rsidRDefault="00CE1670" w:rsidP="00CE1670">
      <w:pPr>
        <w:spacing w:after="0"/>
      </w:pPr>
    </w:p>
    <w:p w:rsidR="00C110C6" w:rsidRDefault="00C110C6" w:rsidP="00CE1670">
      <w:pPr>
        <w:spacing w:after="0"/>
      </w:pPr>
      <w:r>
        <w:t xml:space="preserve">Úloha se skládá ze dvou kroků. Prvním krokem je ke každé třídě (popředí, pozadí) vytvořit </w:t>
      </w:r>
      <w:r w:rsidRPr="0036613C">
        <w:rPr>
          <w:b/>
        </w:rPr>
        <w:t>statistický</w:t>
      </w:r>
      <w:r>
        <w:t xml:space="preserve"> </w:t>
      </w:r>
      <w:r w:rsidRPr="0036613C">
        <w:rPr>
          <w:b/>
        </w:rPr>
        <w:t>popis</w:t>
      </w:r>
      <w:r>
        <w:t xml:space="preserve">. Ke statistickému popisu použijeme </w:t>
      </w:r>
      <w:proofErr w:type="spellStart"/>
      <w:r>
        <w:t>Gaussovskou</w:t>
      </w:r>
      <w:proofErr w:type="spellEnd"/>
      <w:r>
        <w:t xml:space="preserve"> směs, kterou odhadneme pomocí algoritmu K-</w:t>
      </w:r>
      <w:proofErr w:type="spellStart"/>
      <w:r>
        <w:t>means</w:t>
      </w:r>
      <w:proofErr w:type="spellEnd"/>
      <w:r>
        <w:t>. Druhým krokem bude rozhodnutí (pro každý pixel) o tom, jestli patří k pozadí nebo popředí.</w:t>
      </w:r>
    </w:p>
    <w:p w:rsidR="00E14545" w:rsidRDefault="00E14545" w:rsidP="00CE1670">
      <w:pPr>
        <w:spacing w:after="0"/>
      </w:pPr>
    </w:p>
    <w:p w:rsidR="00C110C6" w:rsidRDefault="00E14545" w:rsidP="00CE1670">
      <w:pPr>
        <w:spacing w:after="0"/>
      </w:pPr>
      <w:r>
        <w:t>B</w:t>
      </w:r>
      <w:r w:rsidRPr="00F41DD3">
        <w:t xml:space="preserve">udeme potřebovat metodu vektorové </w:t>
      </w:r>
      <w:proofErr w:type="spellStart"/>
      <w:r w:rsidRPr="00F41DD3">
        <w:t>kvantizace</w:t>
      </w:r>
      <w:proofErr w:type="spellEnd"/>
      <w:r w:rsidRPr="00F41DD3">
        <w:t xml:space="preserve"> K-</w:t>
      </w:r>
      <w:proofErr w:type="spellStart"/>
      <w:r w:rsidRPr="00F41DD3">
        <w:t>means</w:t>
      </w:r>
      <w:proofErr w:type="spellEnd"/>
      <w:r w:rsidRPr="00F41DD3">
        <w:t xml:space="preserve">. Algoritmus postupuje takto: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69"/>
        <w:gridCol w:w="3137"/>
      </w:tblGrid>
      <w:tr w:rsidR="00E14545" w:rsidTr="00E14545">
        <w:tc>
          <w:tcPr>
            <w:tcW w:w="7469" w:type="dxa"/>
          </w:tcPr>
          <w:p w:rsidR="00E14545" w:rsidRPr="00F41DD3" w:rsidRDefault="00E14545" w:rsidP="00E14545">
            <w:pPr>
              <w:numPr>
                <w:ilvl w:val="0"/>
                <w:numId w:val="1"/>
              </w:numPr>
              <w:spacing w:line="276" w:lineRule="auto"/>
            </w:pPr>
            <w:r w:rsidRPr="00F316DA">
              <w:rPr>
                <w:b/>
              </w:rPr>
              <w:t>Vstup</w:t>
            </w:r>
            <w:r w:rsidRPr="00F41DD3">
              <w:t xml:space="preserve">: množina dat X. Každé datum je D-rozměrný vektor. Vektorů je celkem N. </w:t>
            </w:r>
          </w:p>
          <w:p w:rsidR="00E14545" w:rsidRPr="00F41DD3" w:rsidRDefault="00E14545" w:rsidP="00E14545">
            <w:pPr>
              <w:numPr>
                <w:ilvl w:val="0"/>
                <w:numId w:val="1"/>
              </w:numPr>
              <w:spacing w:line="276" w:lineRule="auto"/>
            </w:pPr>
            <w:r w:rsidRPr="00F41DD3">
              <w:t xml:space="preserve">Inicializace K středů. </w:t>
            </w:r>
            <w:r w:rsidRPr="00F316DA">
              <w:rPr>
                <w:b/>
              </w:rPr>
              <w:t>Středy</w:t>
            </w:r>
            <w:r w:rsidRPr="00F41DD3">
              <w:t xml:space="preserve"> mohou být zadány na vstupu. Alternativně mohou být vybrány náhodně, např. výběrem ze vstupních dat. </w:t>
            </w:r>
          </w:p>
          <w:p w:rsidR="00E14545" w:rsidRPr="00F41DD3" w:rsidRDefault="00E14545" w:rsidP="00E14545">
            <w:pPr>
              <w:numPr>
                <w:ilvl w:val="0"/>
                <w:numId w:val="1"/>
              </w:numPr>
              <w:spacing w:line="276" w:lineRule="auto"/>
            </w:pPr>
            <w:r w:rsidRPr="00F41DD3">
              <w:t xml:space="preserve">Pro každý vektor z X se najde jemu nejbližší střed. Tím dojde k rozdělení vektorů do K podmnožin. </w:t>
            </w:r>
          </w:p>
          <w:p w:rsidR="00E14545" w:rsidRPr="00F41DD3" w:rsidRDefault="00E14545" w:rsidP="00E14545">
            <w:pPr>
              <w:numPr>
                <w:ilvl w:val="0"/>
                <w:numId w:val="1"/>
              </w:numPr>
              <w:spacing w:line="276" w:lineRule="auto"/>
            </w:pPr>
            <w:r w:rsidRPr="00F41DD3">
              <w:t>Posunutí středů do těžišť podmnožin. Spočítáme těžiště pro každou (i-tou) podmnožinu vektorů a tím dostaneme novou polohu příslušného (i-</w:t>
            </w:r>
            <w:proofErr w:type="spellStart"/>
            <w:r w:rsidRPr="00F41DD3">
              <w:t>tého</w:t>
            </w:r>
            <w:proofErr w:type="spellEnd"/>
            <w:r w:rsidRPr="00F41DD3">
              <w:t xml:space="preserve">) </w:t>
            </w:r>
            <w:proofErr w:type="gramStart"/>
            <w:r w:rsidRPr="00F41DD3">
              <w:t>středu (i = 1..K). Pokud</w:t>
            </w:r>
            <w:proofErr w:type="gramEnd"/>
            <w:r w:rsidRPr="00F41DD3">
              <w:t xml:space="preserve"> k danému středu nejsou přiřazeny žádné vektory z X, vygenerujte mu novou pozici jako náhodně vybrané datum ze vstupního souboru X. </w:t>
            </w:r>
          </w:p>
          <w:p w:rsidR="00E14545" w:rsidRDefault="00E14545" w:rsidP="00E14545">
            <w:pPr>
              <w:numPr>
                <w:ilvl w:val="0"/>
                <w:numId w:val="1"/>
              </w:numPr>
              <w:spacing w:line="276" w:lineRule="auto"/>
            </w:pPr>
            <w:r w:rsidRPr="00F41DD3">
              <w:t xml:space="preserve">opakování bodů 3 a 4, dokud se označkování bodů z X do podmnožin </w:t>
            </w:r>
            <w:proofErr w:type="gramStart"/>
            <w:r w:rsidRPr="00F41DD3">
              <w:t>mění a nebo dokud</w:t>
            </w:r>
            <w:proofErr w:type="gramEnd"/>
            <w:r w:rsidRPr="00F41DD3">
              <w:t xml:space="preserve"> není překročen zadaný počet iterací. </w:t>
            </w:r>
          </w:p>
        </w:tc>
        <w:tc>
          <w:tcPr>
            <w:tcW w:w="3137" w:type="dxa"/>
          </w:tcPr>
          <w:p w:rsidR="00E14545" w:rsidRDefault="00E14545" w:rsidP="00CE1670">
            <w:r>
              <w:rPr>
                <w:noProof/>
                <w:lang w:eastAsia="cs-CZ"/>
              </w:rPr>
              <w:drawing>
                <wp:inline distT="0" distB="0" distL="0" distR="0">
                  <wp:extent cx="1835263" cy="2476500"/>
                  <wp:effectExtent l="1905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263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DD3" w:rsidRDefault="00F41DD3" w:rsidP="00CE1670">
      <w:pPr>
        <w:spacing w:after="0"/>
      </w:pPr>
    </w:p>
    <w:p w:rsidR="004C5502" w:rsidRPr="004C5502" w:rsidRDefault="004C5502" w:rsidP="004C5502">
      <w:pPr>
        <w:spacing w:after="0"/>
      </w:pPr>
      <w:r w:rsidRPr="004C5502">
        <w:t xml:space="preserve">V algoritmu se bude hodit funkce, která k množině </w:t>
      </w:r>
      <w:r w:rsidRPr="004C5502">
        <w:rPr>
          <w:b/>
        </w:rPr>
        <w:t>vektorů</w:t>
      </w:r>
      <w:r w:rsidRPr="004C5502">
        <w:t xml:space="preserve"> (matice D x N) a množině </w:t>
      </w:r>
      <w:r w:rsidRPr="004C5502">
        <w:rPr>
          <w:b/>
        </w:rPr>
        <w:t>středů</w:t>
      </w:r>
      <w:r w:rsidRPr="004C5502">
        <w:t xml:space="preserve"> (matice D x K) najde index </w:t>
      </w:r>
      <w:r w:rsidRPr="004C5502">
        <w:rPr>
          <w:b/>
        </w:rPr>
        <w:t>nejbližšího</w:t>
      </w:r>
      <w:r w:rsidRPr="004C5502">
        <w:t xml:space="preserve"> </w:t>
      </w:r>
      <w:r w:rsidRPr="004C5502">
        <w:rPr>
          <w:b/>
        </w:rPr>
        <w:t>středu</w:t>
      </w:r>
      <w:r w:rsidRPr="004C5502">
        <w:t>. Implementu</w:t>
      </w:r>
      <w:r>
        <w:t>j</w:t>
      </w:r>
      <w:r w:rsidRPr="004C5502">
        <w:t>e</w:t>
      </w:r>
      <w:r>
        <w:t xml:space="preserve"> se</w:t>
      </w:r>
      <w:r w:rsidRPr="004C5502">
        <w:t xml:space="preserve"> j</w:t>
      </w:r>
      <w:r>
        <w:t xml:space="preserve">ako samostatná funkce </w:t>
      </w:r>
      <w:proofErr w:type="spellStart"/>
      <w:r w:rsidRPr="004C5502">
        <w:rPr>
          <w:i/>
        </w:rPr>
        <w:t>nearest</w:t>
      </w:r>
      <w:proofErr w:type="spellEnd"/>
      <w:r>
        <w:t xml:space="preserve">. </w:t>
      </w:r>
    </w:p>
    <w:p w:rsidR="004C5502" w:rsidRDefault="004C5502" w:rsidP="004C5502">
      <w:pPr>
        <w:spacing w:after="0"/>
      </w:pPr>
      <w:r w:rsidRPr="004C5502">
        <w:t xml:space="preserve">Funkce nalezne ke každému sloupcovému vektoru v matici data nejbližší vektor z množiny </w:t>
      </w:r>
      <w:proofErr w:type="spellStart"/>
      <w:r w:rsidRPr="004C5502">
        <w:t>means</w:t>
      </w:r>
      <w:proofErr w:type="spellEnd"/>
      <w:r w:rsidRPr="004C5502">
        <w:t xml:space="preserve">. Výstupem funkce budou indexy </w:t>
      </w:r>
      <w:proofErr w:type="spellStart"/>
      <w:r w:rsidRPr="004C5502">
        <w:t>idxs</w:t>
      </w:r>
      <w:proofErr w:type="spellEnd"/>
      <w:r w:rsidRPr="004C5502">
        <w:t xml:space="preserve"> (matice 1xN) nejbližších středů a </w:t>
      </w:r>
      <w:proofErr w:type="spellStart"/>
      <w:r w:rsidRPr="004C5502">
        <w:t>dists</w:t>
      </w:r>
      <w:proofErr w:type="spellEnd"/>
      <w:r w:rsidRPr="004C5502">
        <w:t xml:space="preserve"> (matice 1xN) vzdálenosti k nejbližšímu středu. </w:t>
      </w:r>
    </w:p>
    <w:p w:rsidR="00DA78A9" w:rsidRDefault="00DA78A9" w:rsidP="004C5502">
      <w:pPr>
        <w:spacing w:after="0"/>
      </w:pPr>
    </w:p>
    <w:p w:rsidR="00DA78A9" w:rsidRPr="00DA78A9" w:rsidRDefault="00DA78A9" w:rsidP="004C5502">
      <w:pPr>
        <w:spacing w:after="0"/>
        <w:rPr>
          <w:b/>
        </w:rPr>
      </w:pPr>
      <w:r w:rsidRPr="00DA78A9">
        <w:rPr>
          <w:b/>
        </w:rPr>
        <w:t>Postup:</w:t>
      </w:r>
    </w:p>
    <w:p w:rsidR="00DA78A9" w:rsidRPr="004C5502" w:rsidRDefault="00DA78A9" w:rsidP="00D03186">
      <w:pPr>
        <w:spacing w:after="0"/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381625" cy="4724400"/>
            <wp:effectExtent l="19050" t="0" r="952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D7C" w:rsidRDefault="00962D7C" w:rsidP="00CE1670">
      <w:pPr>
        <w:spacing w:after="0"/>
      </w:pPr>
    </w:p>
    <w:p w:rsidR="00F41DD3" w:rsidRPr="00CE1670" w:rsidRDefault="00F41DD3" w:rsidP="00CE1670">
      <w:pPr>
        <w:spacing w:after="0"/>
      </w:pPr>
    </w:p>
    <w:p w:rsidR="00C110C6" w:rsidRPr="00C110C6" w:rsidRDefault="00F60ED7" w:rsidP="00C110C6">
      <w:pPr>
        <w:pStyle w:val="Nadpis2"/>
        <w:spacing w:before="0"/>
      </w:pPr>
      <w:r w:rsidRPr="00F60ED7">
        <w:t>Základní metody segmentace</w:t>
      </w:r>
    </w:p>
    <w:p w:rsidR="00B23234" w:rsidRDefault="00B23234" w:rsidP="00CE1670">
      <w:pPr>
        <w:pStyle w:val="Nadpis3"/>
        <w:spacing w:before="0"/>
      </w:pPr>
    </w:p>
    <w:p w:rsidR="005221BF" w:rsidRPr="00F60ED7" w:rsidRDefault="005221BF" w:rsidP="00CE1670">
      <w:pPr>
        <w:pStyle w:val="Nadpis3"/>
        <w:spacing w:before="0"/>
      </w:pPr>
      <w:r w:rsidRPr="00F60ED7">
        <w:t>Prahování</w:t>
      </w:r>
    </w:p>
    <w:p w:rsidR="005221BF" w:rsidRDefault="005221BF" w:rsidP="00B23234">
      <w:pPr>
        <w:spacing w:after="0"/>
      </w:pPr>
      <w:r>
        <w:t>Prahování (</w:t>
      </w:r>
      <w:proofErr w:type="spellStart"/>
      <w:r>
        <w:t>angl</w:t>
      </w:r>
      <w:proofErr w:type="spellEnd"/>
      <w:r>
        <w:t xml:space="preserve">. </w:t>
      </w:r>
      <w:proofErr w:type="spellStart"/>
      <w:r>
        <w:t>tresholding</w:t>
      </w:r>
      <w:proofErr w:type="spellEnd"/>
      <w:r>
        <w:t xml:space="preserve">) je </w:t>
      </w:r>
      <w:proofErr w:type="spellStart"/>
      <w:r>
        <w:t>nejjedodušší</w:t>
      </w:r>
      <w:proofErr w:type="spellEnd"/>
      <w:r>
        <w:t xml:space="preserve"> </w:t>
      </w:r>
      <w:proofErr w:type="spellStart"/>
      <w:r>
        <w:t>medota</w:t>
      </w:r>
      <w:proofErr w:type="spellEnd"/>
      <w:r>
        <w:t xml:space="preserve"> segmentace obrazu založená na hodnocení jasu každého pixelu. Jejím principem je nalezení takové hodnoty (prahu) v </w:t>
      </w:r>
      <w:r w:rsidRPr="005E266E">
        <w:rPr>
          <w:b/>
        </w:rPr>
        <w:t>histogramu</w:t>
      </w:r>
      <w:r>
        <w:t>, pro kterou bude platit, že všechny hod</w:t>
      </w:r>
      <w:r w:rsidR="005E266E">
        <w:t>no</w:t>
      </w:r>
      <w:r>
        <w:t xml:space="preserve">ty jasu </w:t>
      </w:r>
      <w:r w:rsidRPr="005E266E">
        <w:rPr>
          <w:b/>
        </w:rPr>
        <w:t>nižší</w:t>
      </w:r>
      <w:r>
        <w:t xml:space="preserve"> než práh </w:t>
      </w:r>
      <w:r w:rsidRPr="005E266E">
        <w:rPr>
          <w:b/>
        </w:rPr>
        <w:t>odpovídají</w:t>
      </w:r>
      <w:r>
        <w:t xml:space="preserve"> </w:t>
      </w:r>
      <w:r w:rsidRPr="005E266E">
        <w:rPr>
          <w:b/>
        </w:rPr>
        <w:t>pozadí</w:t>
      </w:r>
      <w:r>
        <w:t xml:space="preserve">, zatímco všechny hodnoty </w:t>
      </w:r>
      <w:r w:rsidRPr="005E266E">
        <w:rPr>
          <w:b/>
        </w:rPr>
        <w:t>vyšší</w:t>
      </w:r>
      <w:r>
        <w:t xml:space="preserve"> než práh </w:t>
      </w:r>
      <w:r w:rsidRPr="005E266E">
        <w:rPr>
          <w:b/>
        </w:rPr>
        <w:t>odpovídají</w:t>
      </w:r>
      <w:r>
        <w:t xml:space="preserve"> </w:t>
      </w:r>
      <w:r w:rsidRPr="005E266E">
        <w:rPr>
          <w:b/>
        </w:rPr>
        <w:t>popředí</w:t>
      </w:r>
      <w:r>
        <w:t>. Nehomogenní obraz, obvykle obraz obsahující různě jasné úseky, neumožňuje určit přímo globální práh, je však možné využít metod adaptivního prahování.</w:t>
      </w:r>
    </w:p>
    <w:p w:rsidR="005221BF" w:rsidRDefault="005221BF" w:rsidP="00B23234">
      <w:pPr>
        <w:spacing w:after="0"/>
      </w:pPr>
      <w:r>
        <w:t>V případě, že se rozložení jasu pixelů popředí a pozadí výrazně překrývá, například protože obraz obsahuje výrazný podíl šumu, může být přímé použití prahování prakticky nemožné.</w:t>
      </w:r>
    </w:p>
    <w:p w:rsidR="00195BBE" w:rsidRDefault="00195BBE" w:rsidP="00B23234">
      <w:pPr>
        <w:spacing w:after="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195BBE" w:rsidTr="00195BBE">
        <w:tc>
          <w:tcPr>
            <w:tcW w:w="5303" w:type="dxa"/>
          </w:tcPr>
          <w:p w:rsidR="00195BBE" w:rsidRDefault="00195BBE" w:rsidP="00195BBE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2959735" cy="1329055"/>
                  <wp:effectExtent l="1905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735" cy="13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195BBE" w:rsidRDefault="00195BBE" w:rsidP="00195BBE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2959735" cy="1310640"/>
                  <wp:effectExtent l="1905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735" cy="1310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234" w:rsidRDefault="00B23234" w:rsidP="00B23234">
      <w:pPr>
        <w:pStyle w:val="Nadpis3"/>
        <w:spacing w:before="0"/>
      </w:pPr>
    </w:p>
    <w:p w:rsidR="005221BF" w:rsidRPr="00F60ED7" w:rsidRDefault="005221BF" w:rsidP="00B23234">
      <w:pPr>
        <w:pStyle w:val="Nadpis3"/>
        <w:spacing w:before="0"/>
      </w:pPr>
      <w:r w:rsidRPr="00F60ED7">
        <w:t>Regionální metody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4828"/>
      </w:tblGrid>
      <w:tr w:rsidR="00797ECB" w:rsidTr="00797ECB">
        <w:tc>
          <w:tcPr>
            <w:tcW w:w="5778" w:type="dxa"/>
          </w:tcPr>
          <w:p w:rsidR="00797ECB" w:rsidRDefault="00797ECB" w:rsidP="00797ECB">
            <w:r>
              <w:t>Regionální metody (</w:t>
            </w:r>
            <w:proofErr w:type="spellStart"/>
            <w:r>
              <w:t>angl</w:t>
            </w:r>
            <w:proofErr w:type="spellEnd"/>
            <w:r>
              <w:t>. region-</w:t>
            </w:r>
            <w:proofErr w:type="spellStart"/>
            <w:r>
              <w:t>based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) jsou metody, které jsou založeny na zjišťování </w:t>
            </w:r>
            <w:r w:rsidRPr="005E266E">
              <w:rPr>
                <w:b/>
              </w:rPr>
              <w:t>podobnosti</w:t>
            </w:r>
            <w:r>
              <w:t xml:space="preserve"> </w:t>
            </w:r>
            <w:r w:rsidRPr="005E266E">
              <w:rPr>
                <w:b/>
              </w:rPr>
              <w:t>pixelů</w:t>
            </w:r>
            <w:r>
              <w:t xml:space="preserve"> v nějaké vlastnosti, touto vlastností může být například </w:t>
            </w:r>
            <w:r w:rsidRPr="005E266E">
              <w:rPr>
                <w:b/>
              </w:rPr>
              <w:t>jas</w:t>
            </w:r>
            <w:r>
              <w:t xml:space="preserve"> nebo </w:t>
            </w:r>
            <w:r w:rsidRPr="005E266E">
              <w:rPr>
                <w:b/>
              </w:rPr>
              <w:t>statistické</w:t>
            </w:r>
            <w:r>
              <w:t xml:space="preserve"> </w:t>
            </w:r>
            <w:r w:rsidRPr="005E266E">
              <w:rPr>
                <w:b/>
              </w:rPr>
              <w:t>vlastnosti</w:t>
            </w:r>
            <w:r>
              <w:t xml:space="preserve"> </w:t>
            </w:r>
            <w:r w:rsidRPr="005E266E">
              <w:rPr>
                <w:b/>
              </w:rPr>
              <w:t>okolí</w:t>
            </w:r>
            <w:r>
              <w:t xml:space="preserve"> </w:t>
            </w:r>
            <w:proofErr w:type="spellStart"/>
            <w:r w:rsidRPr="005E266E">
              <w:rPr>
                <w:b/>
              </w:rPr>
              <w:t>pixelu</w:t>
            </w:r>
            <w:proofErr w:type="spellEnd"/>
            <w:r>
              <w:t>.</w:t>
            </w:r>
          </w:p>
          <w:p w:rsidR="00797ECB" w:rsidRDefault="00797ECB" w:rsidP="00797ECB"/>
          <w:p w:rsidR="00797ECB" w:rsidRDefault="00797ECB" w:rsidP="00797ECB">
            <w:r>
              <w:t xml:space="preserve">Podstatou metod je, že konstrukce segmentu </w:t>
            </w:r>
            <w:proofErr w:type="spellStart"/>
            <w:r>
              <w:t>segmentu</w:t>
            </w:r>
            <w:proofErr w:type="spellEnd"/>
            <w:r>
              <w:t xml:space="preserve"> postupuje zdola nahoru, od jednoho pixelu po celý segment. Nejprve jsou nějakým algoritmem v obraze rozmístěny iniciální (semínkové, </w:t>
            </w:r>
            <w:proofErr w:type="spellStart"/>
            <w:r>
              <w:t>angl</w:t>
            </w:r>
            <w:proofErr w:type="spellEnd"/>
            <w:r>
              <w:t xml:space="preserve">. </w:t>
            </w:r>
            <w:proofErr w:type="spellStart"/>
            <w:r>
              <w:t>seed</w:t>
            </w:r>
            <w:proofErr w:type="spellEnd"/>
            <w:r>
              <w:t xml:space="preserve">) </w:t>
            </w:r>
            <w:proofErr w:type="spellStart"/>
            <w:r>
              <w:t>pixely</w:t>
            </w:r>
            <w:proofErr w:type="spellEnd"/>
            <w:r>
              <w:t xml:space="preserve">, obvykle </w:t>
            </w:r>
            <w:r w:rsidRPr="005E266E">
              <w:rPr>
                <w:b/>
              </w:rPr>
              <w:t>rovnoměrně</w:t>
            </w:r>
            <w:r>
              <w:t xml:space="preserve"> nebo </w:t>
            </w:r>
            <w:r w:rsidRPr="005E266E">
              <w:rPr>
                <w:b/>
              </w:rPr>
              <w:t>náhodně</w:t>
            </w:r>
            <w:r>
              <w:t xml:space="preserve">, segment pak vzniká iterativním </w:t>
            </w:r>
            <w:r w:rsidRPr="005E266E">
              <w:rPr>
                <w:b/>
              </w:rPr>
              <w:t>rozrůstáním</w:t>
            </w:r>
            <w:r>
              <w:t xml:space="preserve"> se okolí iniciálního pixelu.</w:t>
            </w:r>
          </w:p>
          <w:p w:rsidR="00797ECB" w:rsidRDefault="00797ECB" w:rsidP="00797ECB"/>
          <w:p w:rsidR="00797ECB" w:rsidRDefault="00797ECB" w:rsidP="00797ECB">
            <w:r>
              <w:t xml:space="preserve">Při použití metod založených na růstu segmentu není zaručeno, že při různém počtu a rozmístění iniciálních pixelů bude výsledek segmentace identický. Na druhou stranu jsou tyto metody schopny segmentovat i takový obraz, který obsahuje značné množství </w:t>
            </w:r>
            <w:r w:rsidRPr="005E266E">
              <w:rPr>
                <w:b/>
              </w:rPr>
              <w:t>šumu</w:t>
            </w:r>
            <w:r>
              <w:t>.</w:t>
            </w:r>
            <w:r w:rsidRPr="00797ECB">
              <w:t xml:space="preserve"> </w:t>
            </w:r>
          </w:p>
          <w:p w:rsidR="00797ECB" w:rsidRDefault="00797ECB" w:rsidP="00B23234"/>
        </w:tc>
        <w:tc>
          <w:tcPr>
            <w:tcW w:w="4828" w:type="dxa"/>
          </w:tcPr>
          <w:p w:rsidR="00797ECB" w:rsidRDefault="00797ECB" w:rsidP="00797ECB">
            <w:r>
              <w:rPr>
                <w:noProof/>
                <w:lang w:eastAsia="cs-CZ"/>
              </w:rPr>
              <w:drawing>
                <wp:inline distT="0" distB="0" distL="0" distR="0">
                  <wp:extent cx="2971800" cy="3048000"/>
                  <wp:effectExtent l="19050" t="0" r="0" b="0"/>
                  <wp:docPr id="5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ED7" w:rsidRPr="00F60ED7" w:rsidRDefault="00F60ED7" w:rsidP="00B23234">
      <w:pPr>
        <w:pStyle w:val="Nadpis2"/>
        <w:spacing w:before="0"/>
      </w:pPr>
      <w:r w:rsidRPr="00F60ED7">
        <w:t>Metody založené na hranici</w:t>
      </w:r>
    </w:p>
    <w:p w:rsidR="005221BF" w:rsidRDefault="00F60ED7" w:rsidP="00B23234">
      <w:pPr>
        <w:spacing w:after="0"/>
      </w:pPr>
      <w:r>
        <w:t xml:space="preserve">Metody založené na </w:t>
      </w:r>
      <w:r w:rsidRPr="005E266E">
        <w:rPr>
          <w:b/>
        </w:rPr>
        <w:t>hranici</w:t>
      </w:r>
      <w:r>
        <w:t xml:space="preserve"> (</w:t>
      </w:r>
      <w:proofErr w:type="spellStart"/>
      <w:r>
        <w:t>angl</w:t>
      </w:r>
      <w:proofErr w:type="spellEnd"/>
      <w:r>
        <w:t xml:space="preserve">. </w:t>
      </w:r>
      <w:proofErr w:type="spellStart"/>
      <w:r>
        <w:t>boundary</w:t>
      </w:r>
      <w:proofErr w:type="spellEnd"/>
      <w:r>
        <w:t>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methods</w:t>
      </w:r>
      <w:proofErr w:type="spellEnd"/>
      <w:r>
        <w:t>) jsou založeny především na detekci region</w:t>
      </w:r>
      <w:r w:rsidR="005E266E">
        <w:t>á</w:t>
      </w:r>
      <w:r>
        <w:t>lních rozdílů ve vlastnostech obrazu.</w:t>
      </w:r>
    </w:p>
    <w:p w:rsidR="00B23234" w:rsidRDefault="00B23234" w:rsidP="00B23234">
      <w:pPr>
        <w:pStyle w:val="Nadpis3"/>
        <w:spacing w:before="0"/>
      </w:pPr>
    </w:p>
    <w:p w:rsidR="00F60ED7" w:rsidRPr="00F60ED7" w:rsidRDefault="00F60ED7" w:rsidP="00B23234">
      <w:pPr>
        <w:pStyle w:val="Nadpis3"/>
        <w:spacing w:before="0"/>
      </w:pPr>
      <w:r w:rsidRPr="00F60ED7">
        <w:t>Detekce hran</w:t>
      </w:r>
    </w:p>
    <w:p w:rsidR="00F60ED7" w:rsidRDefault="00F60ED7" w:rsidP="00B23234">
      <w:pPr>
        <w:spacing w:after="0"/>
      </w:pPr>
      <w:r w:rsidRPr="00F60ED7">
        <w:t>K detekci hran (</w:t>
      </w:r>
      <w:proofErr w:type="spellStart"/>
      <w:r w:rsidRPr="00F60ED7">
        <w:t>angl</w:t>
      </w:r>
      <w:proofErr w:type="spellEnd"/>
      <w:r w:rsidRPr="00F60ED7">
        <w:t xml:space="preserve">. </w:t>
      </w:r>
      <w:proofErr w:type="spellStart"/>
      <w:r w:rsidRPr="00F60ED7">
        <w:t>edge</w:t>
      </w:r>
      <w:proofErr w:type="spellEnd"/>
      <w:r w:rsidRPr="00F60ED7">
        <w:t xml:space="preserve"> </w:t>
      </w:r>
      <w:proofErr w:type="spellStart"/>
      <w:r w:rsidRPr="00F60ED7">
        <w:t>detection</w:t>
      </w:r>
      <w:proofErr w:type="spellEnd"/>
      <w:r w:rsidRPr="00F60ED7">
        <w:t xml:space="preserve">) se obvykle používají </w:t>
      </w:r>
      <w:r w:rsidRPr="005E266E">
        <w:rPr>
          <w:b/>
        </w:rPr>
        <w:t>gradientní operátory</w:t>
      </w:r>
      <w:r w:rsidRPr="00F60ED7">
        <w:t xml:space="preserve">, např. </w:t>
      </w:r>
      <w:proofErr w:type="spellStart"/>
      <w:r w:rsidRPr="005E266E">
        <w:rPr>
          <w:b/>
        </w:rPr>
        <w:t>Cannyho</w:t>
      </w:r>
      <w:proofErr w:type="spellEnd"/>
      <w:r w:rsidRPr="00F60ED7">
        <w:t xml:space="preserve"> </w:t>
      </w:r>
      <w:r w:rsidRPr="005E266E">
        <w:rPr>
          <w:b/>
        </w:rPr>
        <w:t>hranový</w:t>
      </w:r>
      <w:r w:rsidRPr="00F60ED7">
        <w:t xml:space="preserve"> </w:t>
      </w:r>
      <w:r w:rsidRPr="005E266E">
        <w:rPr>
          <w:b/>
        </w:rPr>
        <w:t>detektor</w:t>
      </w:r>
      <w:r w:rsidRPr="00F60ED7">
        <w:t xml:space="preserve"> nebo </w:t>
      </w:r>
      <w:proofErr w:type="spellStart"/>
      <w:r w:rsidRPr="005E266E">
        <w:rPr>
          <w:b/>
        </w:rPr>
        <w:t>Sobelův</w:t>
      </w:r>
      <w:proofErr w:type="spellEnd"/>
      <w:r w:rsidRPr="00F60ED7">
        <w:t xml:space="preserve"> </w:t>
      </w:r>
      <w:r w:rsidRPr="005E266E">
        <w:rPr>
          <w:b/>
        </w:rPr>
        <w:t>filtr</w:t>
      </w:r>
      <w:r w:rsidRPr="00F60ED7">
        <w:t xml:space="preserve">. Protože výstupem gradientního operátoru </w:t>
      </w:r>
      <w:r w:rsidR="005E266E">
        <w:t xml:space="preserve">je obraz, kde jsou sice hrany </w:t>
      </w:r>
      <w:r w:rsidR="005E266E" w:rsidRPr="005E266E">
        <w:rPr>
          <w:b/>
        </w:rPr>
        <w:t>zd</w:t>
      </w:r>
      <w:r w:rsidRPr="005E266E">
        <w:rPr>
          <w:b/>
        </w:rPr>
        <w:t>ůrazněny</w:t>
      </w:r>
      <w:r w:rsidRPr="00F60ED7">
        <w:t xml:space="preserve">, ale může obsahovat další artefakty odpovídající lokálním </w:t>
      </w:r>
      <w:proofErr w:type="spellStart"/>
      <w:r w:rsidRPr="00F60ED7">
        <w:t>nehomogenitám</w:t>
      </w:r>
      <w:proofErr w:type="spellEnd"/>
      <w:r w:rsidRPr="00F60ED7">
        <w:t xml:space="preserve"> v obraze, je třeba obraz dále upravit. K odstranění artefaktů vzniklých lokálními malými rozdíly obvykle postačuje </w:t>
      </w:r>
      <w:r w:rsidRPr="005E266E">
        <w:rPr>
          <w:b/>
        </w:rPr>
        <w:t>prahování</w:t>
      </w:r>
      <w:r w:rsidRPr="00F60ED7">
        <w:t xml:space="preserve">. Vzhledem ke svým vlastnostem mohou detektory hran vytvářet </w:t>
      </w:r>
      <w:r w:rsidRPr="005E266E">
        <w:rPr>
          <w:b/>
        </w:rPr>
        <w:t>přerušované</w:t>
      </w:r>
      <w:r w:rsidRPr="00F60ED7">
        <w:t xml:space="preserve"> hranice i </w:t>
      </w:r>
      <w:r w:rsidRPr="005E266E">
        <w:rPr>
          <w:b/>
        </w:rPr>
        <w:t>falešné</w:t>
      </w:r>
      <w:r w:rsidRPr="00F60ED7">
        <w:t xml:space="preserve"> hranice, obraz hranic je tedy třeba dále zpracovat.</w:t>
      </w:r>
    </w:p>
    <w:p w:rsidR="005E266E" w:rsidRDefault="005E266E" w:rsidP="00B23234">
      <w:pPr>
        <w:spacing w:after="0"/>
      </w:pPr>
    </w:p>
    <w:p w:rsidR="00F60ED7" w:rsidRPr="00F60ED7" w:rsidRDefault="00F60ED7" w:rsidP="00B23234">
      <w:pPr>
        <w:pStyle w:val="Nadpis3"/>
        <w:spacing w:before="0"/>
      </w:pPr>
      <w:r w:rsidRPr="00F60ED7">
        <w:t>Sledování hranice</w:t>
      </w:r>
    </w:p>
    <w:p w:rsidR="00F60ED7" w:rsidRDefault="00F60ED7" w:rsidP="00B23234">
      <w:pPr>
        <w:spacing w:after="0"/>
      </w:pPr>
      <w:r w:rsidRPr="00F60ED7">
        <w:t>Sledování hranice (</w:t>
      </w:r>
      <w:proofErr w:type="spellStart"/>
      <w:r w:rsidRPr="00F60ED7">
        <w:t>angl</w:t>
      </w:r>
      <w:proofErr w:type="spellEnd"/>
      <w:r w:rsidRPr="00F60ED7">
        <w:t xml:space="preserve">. </w:t>
      </w:r>
      <w:proofErr w:type="spellStart"/>
      <w:r w:rsidRPr="00F60ED7">
        <w:t>boundary</w:t>
      </w:r>
      <w:proofErr w:type="spellEnd"/>
      <w:r w:rsidRPr="00F60ED7">
        <w:t xml:space="preserve"> </w:t>
      </w:r>
      <w:proofErr w:type="spellStart"/>
      <w:r w:rsidRPr="00F60ED7">
        <w:t>tracking</w:t>
      </w:r>
      <w:proofErr w:type="spellEnd"/>
      <w:r w:rsidRPr="00F60ED7">
        <w:t xml:space="preserve">) je postup aplikovatelný na obrazy obsahující především informaci o hranicích, například na výsledky použití </w:t>
      </w:r>
      <w:r w:rsidRPr="005E266E">
        <w:rPr>
          <w:b/>
        </w:rPr>
        <w:t>gradientních filtrů</w:t>
      </w:r>
      <w:r w:rsidRPr="00F60ED7">
        <w:t xml:space="preserve"> (gradientní obraz). Cílem metod je </w:t>
      </w:r>
      <w:r w:rsidR="005E266E">
        <w:t xml:space="preserve">sledovat </w:t>
      </w:r>
      <w:r w:rsidRPr="00F60ED7">
        <w:t xml:space="preserve">v gradientním obraze právě jen skutečné hrany a </w:t>
      </w:r>
      <w:r w:rsidRPr="005E266E">
        <w:rPr>
          <w:b/>
        </w:rPr>
        <w:t>vyloučit</w:t>
      </w:r>
      <w:r w:rsidRPr="00F60ED7">
        <w:t xml:space="preserve"> artefakty. Sledování hranice může selhávat u příliš </w:t>
      </w:r>
      <w:r w:rsidR="005E266E" w:rsidRPr="005E266E">
        <w:rPr>
          <w:b/>
        </w:rPr>
        <w:t>zašuměných</w:t>
      </w:r>
      <w:r w:rsidRPr="00F60ED7">
        <w:t xml:space="preserve"> obrazů nebo u příliš </w:t>
      </w:r>
      <w:r w:rsidRPr="005E266E">
        <w:rPr>
          <w:b/>
        </w:rPr>
        <w:t>komplikovaných</w:t>
      </w:r>
      <w:r w:rsidRPr="00F60ED7">
        <w:t xml:space="preserve"> tvarů segmentu.</w:t>
      </w:r>
    </w:p>
    <w:p w:rsidR="00B23234" w:rsidRDefault="00B23234" w:rsidP="00B23234">
      <w:pPr>
        <w:pStyle w:val="Nadpis2"/>
        <w:spacing w:before="0"/>
      </w:pPr>
    </w:p>
    <w:p w:rsidR="00F60ED7" w:rsidRPr="00F60ED7" w:rsidRDefault="00F60ED7" w:rsidP="00B23234">
      <w:pPr>
        <w:pStyle w:val="Nadpis2"/>
        <w:spacing w:before="0"/>
      </w:pPr>
      <w:r w:rsidRPr="00F60ED7">
        <w:t>Další metody</w:t>
      </w:r>
    </w:p>
    <w:p w:rsidR="00B23234" w:rsidRDefault="00B23234" w:rsidP="00B23234">
      <w:pPr>
        <w:pStyle w:val="Nadpis3"/>
        <w:spacing w:before="0"/>
      </w:pPr>
    </w:p>
    <w:p w:rsidR="00F60ED7" w:rsidRPr="00F60ED7" w:rsidRDefault="00F60ED7" w:rsidP="00B23234">
      <w:pPr>
        <w:pStyle w:val="Nadpis3"/>
        <w:spacing w:before="0"/>
      </w:pPr>
      <w:r w:rsidRPr="00F60ED7">
        <w:t>Aktivní kontura</w:t>
      </w:r>
    </w:p>
    <w:p w:rsidR="00F60ED7" w:rsidRDefault="00F60ED7" w:rsidP="00B23234">
      <w:pPr>
        <w:spacing w:after="0"/>
      </w:pPr>
      <w:r>
        <w:t>Aktivní kontura (</w:t>
      </w:r>
      <w:proofErr w:type="spellStart"/>
      <w:r>
        <w:t>angl</w:t>
      </w:r>
      <w:proofErr w:type="spellEnd"/>
      <w:r>
        <w:t xml:space="preserve">.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contour</w:t>
      </w:r>
      <w:proofErr w:type="spellEnd"/>
      <w:r>
        <w:t xml:space="preserve">, </w:t>
      </w:r>
      <w:proofErr w:type="spellStart"/>
      <w:r>
        <w:t>snake</w:t>
      </w:r>
      <w:proofErr w:type="spellEnd"/>
      <w:r>
        <w:t xml:space="preserve">) je pokročilá metoda segmentace obrazu. Metoda požaduje, aby jejím vstupem byla </w:t>
      </w:r>
      <w:r w:rsidRPr="00F97DD4">
        <w:rPr>
          <w:b/>
        </w:rPr>
        <w:t>uzavřená</w:t>
      </w:r>
      <w:r>
        <w:t xml:space="preserve"> </w:t>
      </w:r>
      <w:r w:rsidRPr="00F97DD4">
        <w:rPr>
          <w:b/>
        </w:rPr>
        <w:t>křivka</w:t>
      </w:r>
      <w:r>
        <w:t xml:space="preserve"> přibližně ohraničující segment, který je třeba ohraničit přesně. Na základě fyzikálních analogií se pak definují energie a síly, které v konečném důsledku deformují uzavřenou křivku tak, že se stane hranicí segmentu.</w:t>
      </w:r>
    </w:p>
    <w:p w:rsidR="00B23234" w:rsidRDefault="00B23234" w:rsidP="00B23234">
      <w:pPr>
        <w:pStyle w:val="Nadpis3"/>
        <w:spacing w:before="0"/>
      </w:pPr>
    </w:p>
    <w:p w:rsidR="00F60ED7" w:rsidRPr="00F60ED7" w:rsidRDefault="00F60ED7" w:rsidP="00B23234">
      <w:pPr>
        <w:pStyle w:val="Nadpis3"/>
        <w:spacing w:before="0"/>
      </w:pPr>
      <w:r w:rsidRPr="00F60ED7">
        <w:t xml:space="preserve">Segmentace </w:t>
      </w:r>
      <w:proofErr w:type="spellStart"/>
      <w:r w:rsidRPr="00F60ED7">
        <w:t>rozvodím</w:t>
      </w:r>
      <w:proofErr w:type="spellEnd"/>
    </w:p>
    <w:p w:rsidR="00F60ED7" w:rsidRDefault="00F60ED7" w:rsidP="00B23234">
      <w:pPr>
        <w:spacing w:after="0"/>
      </w:pPr>
      <w:r>
        <w:t xml:space="preserve">Segmentace </w:t>
      </w:r>
      <w:proofErr w:type="spellStart"/>
      <w:r>
        <w:t>rozvodím</w:t>
      </w:r>
      <w:proofErr w:type="spellEnd"/>
      <w:r>
        <w:t xml:space="preserve"> (</w:t>
      </w:r>
      <w:proofErr w:type="spellStart"/>
      <w:r>
        <w:t>angl</w:t>
      </w:r>
      <w:proofErr w:type="spellEnd"/>
      <w:r>
        <w:t xml:space="preserve">. </w:t>
      </w:r>
      <w:proofErr w:type="spellStart"/>
      <w:r>
        <w:t>watershed</w:t>
      </w:r>
      <w:proofErr w:type="spellEnd"/>
      <w:r>
        <w:t xml:space="preserve"> </w:t>
      </w:r>
      <w:proofErr w:type="spellStart"/>
      <w:r>
        <w:t>segmentation</w:t>
      </w:r>
      <w:proofErr w:type="spellEnd"/>
      <w:r>
        <w:t xml:space="preserve">) je metoda založená na názorné představě </w:t>
      </w:r>
      <w:r w:rsidRPr="00F97DD4">
        <w:rPr>
          <w:b/>
        </w:rPr>
        <w:t>zaplavování</w:t>
      </w:r>
      <w:r>
        <w:t xml:space="preserve"> </w:t>
      </w:r>
      <w:r w:rsidRPr="00F97DD4">
        <w:rPr>
          <w:b/>
        </w:rPr>
        <w:t>obrazu</w:t>
      </w:r>
      <w:r>
        <w:t xml:space="preserve"> </w:t>
      </w:r>
      <w:r w:rsidRPr="00F97DD4">
        <w:rPr>
          <w:b/>
        </w:rPr>
        <w:t>vodou</w:t>
      </w:r>
      <w:r w:rsidR="00F97DD4" w:rsidRPr="00F97DD4">
        <w:t>.</w:t>
      </w:r>
      <w:r>
        <w:t xml:space="preserve"> Jas pixelu je přitom chápán jako jakási </w:t>
      </w:r>
      <w:r w:rsidRPr="00F97DD4">
        <w:rPr>
          <w:b/>
        </w:rPr>
        <w:t>nadmořská výška</w:t>
      </w:r>
      <w:r>
        <w:t xml:space="preserve">. Jeden segment je pak vlastně oblastí </w:t>
      </w:r>
      <w:r w:rsidRPr="00F97DD4">
        <w:rPr>
          <w:b/>
        </w:rPr>
        <w:t>vyplněnou vodou</w:t>
      </w:r>
      <w:r>
        <w:t>, hranice segmentů je místem, kde se stýkají dvě zaplavené oblasti oddělené souvislou skupinou pixelů s vyšší hodnotou jasu.</w:t>
      </w:r>
    </w:p>
    <w:p w:rsidR="00D03186" w:rsidRDefault="00D03186" w:rsidP="00B23234">
      <w:pPr>
        <w:spacing w:after="0"/>
      </w:pPr>
    </w:p>
    <w:p w:rsidR="00176700" w:rsidRDefault="00176700" w:rsidP="00176700">
      <w:pPr>
        <w:pStyle w:val="Nadpis1"/>
        <w:spacing w:before="0"/>
      </w:pPr>
      <w:r>
        <w:lastRenderedPageBreak/>
        <w:t>Algoritmy formalizující segmentaci jako problém minimalizace řezu grafem</w:t>
      </w:r>
    </w:p>
    <w:p w:rsidR="006525D9" w:rsidRDefault="006525D9" w:rsidP="006525D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 w:rsidRPr="006525D9">
        <w:rPr>
          <w:rFonts w:ascii="Tahoma" w:hAnsi="Tahoma" w:cs="Tahoma"/>
          <w:b/>
          <w:sz w:val="20"/>
          <w:szCs w:val="24"/>
          <w:lang/>
        </w:rPr>
        <w:t xml:space="preserve">MRF </w:t>
      </w:r>
      <w:r w:rsidRPr="006525D9">
        <w:rPr>
          <w:rFonts w:ascii="Tahoma" w:hAnsi="Tahoma" w:cs="Tahoma"/>
          <w:sz w:val="20"/>
          <w:szCs w:val="24"/>
          <w:lang/>
        </w:rPr>
        <w:t>(</w:t>
      </w:r>
      <w:proofErr w:type="spellStart"/>
      <w:r w:rsidRPr="006525D9">
        <w:rPr>
          <w:rFonts w:ascii="Tahoma" w:hAnsi="Tahoma" w:cs="Tahoma"/>
          <w:i/>
          <w:sz w:val="20"/>
          <w:szCs w:val="24"/>
          <w:lang/>
        </w:rPr>
        <w:t>Markov</w:t>
      </w:r>
      <w:proofErr w:type="spellEnd"/>
      <w:r w:rsidRPr="006525D9">
        <w:rPr>
          <w:rFonts w:ascii="Tahoma" w:hAnsi="Tahoma" w:cs="Tahoma"/>
          <w:i/>
          <w:sz w:val="20"/>
          <w:szCs w:val="24"/>
          <w:lang/>
        </w:rPr>
        <w:t xml:space="preserve"> </w:t>
      </w:r>
      <w:proofErr w:type="spellStart"/>
      <w:r w:rsidRPr="006525D9">
        <w:rPr>
          <w:rFonts w:ascii="Tahoma" w:hAnsi="Tahoma" w:cs="Tahoma"/>
          <w:i/>
          <w:sz w:val="20"/>
          <w:szCs w:val="24"/>
          <w:lang/>
        </w:rPr>
        <w:t>Random</w:t>
      </w:r>
      <w:proofErr w:type="spellEnd"/>
      <w:r w:rsidRPr="006525D9">
        <w:rPr>
          <w:rFonts w:ascii="Tahoma" w:hAnsi="Tahoma" w:cs="Tahoma"/>
          <w:i/>
          <w:sz w:val="20"/>
          <w:szCs w:val="24"/>
          <w:lang/>
        </w:rPr>
        <w:t xml:space="preserve"> </w:t>
      </w:r>
      <w:proofErr w:type="spellStart"/>
      <w:r w:rsidRPr="006525D9">
        <w:rPr>
          <w:rFonts w:ascii="Tahoma" w:hAnsi="Tahoma" w:cs="Tahoma"/>
          <w:i/>
          <w:sz w:val="20"/>
          <w:szCs w:val="24"/>
          <w:lang/>
        </w:rPr>
        <w:t>Field</w:t>
      </w:r>
      <w:proofErr w:type="spellEnd"/>
      <w:r w:rsidRPr="006525D9">
        <w:rPr>
          <w:rFonts w:ascii="Tahoma" w:hAnsi="Tahoma" w:cs="Tahoma"/>
          <w:sz w:val="20"/>
          <w:szCs w:val="24"/>
        </w:rPr>
        <w:t>)</w:t>
      </w:r>
      <w:r>
        <w:rPr>
          <w:rFonts w:ascii="Tahoma" w:hAnsi="Tahoma" w:cs="Tahoma"/>
          <w:sz w:val="20"/>
          <w:szCs w:val="24"/>
          <w:lang/>
        </w:rPr>
        <w:t xml:space="preserve"> je teorie s těmi pravděpodobnosti a minimalizací energie, </w:t>
      </w:r>
      <w:proofErr w:type="spellStart"/>
      <w:r w:rsidRPr="006525D9">
        <w:rPr>
          <w:rFonts w:ascii="Tahoma" w:hAnsi="Tahoma" w:cs="Tahoma"/>
          <w:b/>
          <w:sz w:val="20"/>
          <w:szCs w:val="24"/>
          <w:lang/>
        </w:rPr>
        <w:t>Graph</w:t>
      </w:r>
      <w:proofErr w:type="spellEnd"/>
      <w:r w:rsidRPr="006525D9">
        <w:rPr>
          <w:rFonts w:ascii="Tahoma" w:hAnsi="Tahoma" w:cs="Tahoma"/>
          <w:b/>
          <w:sz w:val="20"/>
          <w:szCs w:val="24"/>
          <w:lang/>
        </w:rPr>
        <w:t xml:space="preserve"> </w:t>
      </w:r>
      <w:proofErr w:type="spellStart"/>
      <w:r w:rsidRPr="006525D9">
        <w:rPr>
          <w:rFonts w:ascii="Tahoma" w:hAnsi="Tahoma" w:cs="Tahoma"/>
          <w:b/>
          <w:sz w:val="20"/>
          <w:szCs w:val="24"/>
          <w:lang/>
        </w:rPr>
        <w:t>cut</w:t>
      </w:r>
      <w:proofErr w:type="spellEnd"/>
      <w:r>
        <w:rPr>
          <w:rFonts w:ascii="Tahoma" w:hAnsi="Tahoma" w:cs="Tahoma"/>
          <w:sz w:val="20"/>
          <w:szCs w:val="24"/>
          <w:lang/>
        </w:rPr>
        <w:t xml:space="preserve"> pak algoritmus, který tu minimalizaci řeší v grafu</w:t>
      </w:r>
      <w:r>
        <w:rPr>
          <w:rFonts w:ascii="Tahoma" w:hAnsi="Tahoma" w:cs="Tahoma"/>
          <w:sz w:val="20"/>
          <w:szCs w:val="24"/>
        </w:rPr>
        <w:t xml:space="preserve">. </w:t>
      </w:r>
      <w:proofErr w:type="spellStart"/>
      <w:r w:rsidR="00043B39">
        <w:rPr>
          <w:rFonts w:ascii="Tahoma" w:hAnsi="Tahoma" w:cs="Tahoma"/>
          <w:sz w:val="20"/>
          <w:szCs w:val="24"/>
          <w:lang/>
        </w:rPr>
        <w:t>Graph</w:t>
      </w:r>
      <w:proofErr w:type="spellEnd"/>
      <w:r w:rsidR="00043B39">
        <w:rPr>
          <w:rFonts w:ascii="Tahoma" w:hAnsi="Tahoma" w:cs="Tahoma"/>
          <w:sz w:val="20"/>
          <w:szCs w:val="24"/>
          <w:lang/>
        </w:rPr>
        <w:t xml:space="preserve"> </w:t>
      </w:r>
      <w:proofErr w:type="spellStart"/>
      <w:r w:rsidR="00043B39">
        <w:rPr>
          <w:rFonts w:ascii="Tahoma" w:hAnsi="Tahoma" w:cs="Tahoma"/>
          <w:sz w:val="20"/>
          <w:szCs w:val="24"/>
          <w:lang/>
        </w:rPr>
        <w:t>cut</w:t>
      </w:r>
      <w:proofErr w:type="spellEnd"/>
      <w:r w:rsidR="00043B39">
        <w:rPr>
          <w:rFonts w:ascii="Tahoma" w:hAnsi="Tahoma" w:cs="Tahoma"/>
          <w:sz w:val="20"/>
          <w:szCs w:val="24"/>
          <w:lang/>
        </w:rPr>
        <w:t xml:space="preserve"> je obecnější, </w:t>
      </w:r>
      <w:proofErr w:type="spellStart"/>
      <w:r w:rsidR="00043B39">
        <w:rPr>
          <w:rFonts w:ascii="Tahoma" w:hAnsi="Tahoma" w:cs="Tahoma"/>
          <w:sz w:val="20"/>
          <w:szCs w:val="24"/>
          <w:lang/>
        </w:rPr>
        <w:t>Grab</w:t>
      </w:r>
      <w:proofErr w:type="spellEnd"/>
      <w:r w:rsidR="00043B39">
        <w:rPr>
          <w:rFonts w:ascii="Tahoma" w:hAnsi="Tahoma" w:cs="Tahoma"/>
          <w:sz w:val="20"/>
          <w:szCs w:val="24"/>
          <w:lang/>
        </w:rPr>
        <w:t xml:space="preserve"> </w:t>
      </w:r>
      <w:proofErr w:type="spellStart"/>
      <w:r w:rsidR="00043B39">
        <w:rPr>
          <w:rFonts w:ascii="Tahoma" w:hAnsi="Tahoma" w:cs="Tahoma"/>
          <w:sz w:val="20"/>
          <w:szCs w:val="24"/>
          <w:lang/>
        </w:rPr>
        <w:t>cut</w:t>
      </w:r>
      <w:proofErr w:type="spellEnd"/>
      <w:r w:rsidR="00043B39">
        <w:rPr>
          <w:rFonts w:ascii="Tahoma" w:hAnsi="Tahoma" w:cs="Tahoma"/>
          <w:sz w:val="20"/>
          <w:szCs w:val="24"/>
          <w:lang/>
        </w:rPr>
        <w:t xml:space="preserve"> je už pak nějaká konkrétní implementace</w:t>
      </w:r>
      <w:r w:rsidR="00043B39">
        <w:rPr>
          <w:rFonts w:ascii="Tahoma" w:hAnsi="Tahoma" w:cs="Tahoma"/>
          <w:sz w:val="20"/>
          <w:szCs w:val="24"/>
        </w:rPr>
        <w:t xml:space="preserve">. </w:t>
      </w:r>
    </w:p>
    <w:p w:rsidR="00043B39" w:rsidRDefault="00043B39" w:rsidP="006525D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15127B" w:rsidRDefault="00BD204B" w:rsidP="00C478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proofErr w:type="spellStart"/>
      <w:r w:rsidRPr="00BD204B">
        <w:rPr>
          <w:rFonts w:ascii="Tahoma" w:hAnsi="Tahoma" w:cs="Tahoma"/>
          <w:b/>
          <w:sz w:val="20"/>
          <w:szCs w:val="24"/>
        </w:rPr>
        <w:t>Labeling</w:t>
      </w:r>
      <w:proofErr w:type="spellEnd"/>
      <w:r w:rsidRPr="00BD204B">
        <w:rPr>
          <w:rFonts w:ascii="Tahoma" w:hAnsi="Tahoma" w:cs="Tahoma"/>
          <w:b/>
          <w:sz w:val="20"/>
          <w:szCs w:val="24"/>
        </w:rPr>
        <w:t>:</w:t>
      </w:r>
      <w:r>
        <w:rPr>
          <w:rFonts w:ascii="Tahoma" w:hAnsi="Tahoma" w:cs="Tahoma"/>
          <w:sz w:val="20"/>
          <w:szCs w:val="24"/>
        </w:rPr>
        <w:t xml:space="preserve"> </w:t>
      </w:r>
      <w:r w:rsidR="00577047">
        <w:rPr>
          <w:rFonts w:ascii="Tahoma" w:hAnsi="Tahoma" w:cs="Tahoma"/>
          <w:sz w:val="20"/>
          <w:szCs w:val="24"/>
        </w:rPr>
        <w:t>K</w:t>
      </w:r>
      <w:proofErr w:type="spellStart"/>
      <w:r w:rsidR="00577047">
        <w:rPr>
          <w:rFonts w:ascii="Tahoma" w:hAnsi="Tahoma" w:cs="Tahoma"/>
          <w:sz w:val="20"/>
          <w:szCs w:val="24"/>
          <w:lang/>
        </w:rPr>
        <w:t>aždému</w:t>
      </w:r>
      <w:proofErr w:type="spellEnd"/>
      <w:r w:rsidR="00577047">
        <w:rPr>
          <w:rFonts w:ascii="Tahoma" w:hAnsi="Tahoma" w:cs="Tahoma"/>
          <w:sz w:val="20"/>
          <w:szCs w:val="24"/>
          <w:lang/>
        </w:rPr>
        <w:t xml:space="preserve"> </w:t>
      </w:r>
      <w:proofErr w:type="spellStart"/>
      <w:r w:rsidR="00577047">
        <w:rPr>
          <w:rFonts w:ascii="Tahoma" w:hAnsi="Tahoma" w:cs="Tahoma"/>
          <w:sz w:val="20"/>
          <w:szCs w:val="24"/>
          <w:lang/>
        </w:rPr>
        <w:t>pixelu</w:t>
      </w:r>
      <w:proofErr w:type="spellEnd"/>
      <w:r w:rsidR="00577047">
        <w:rPr>
          <w:rFonts w:ascii="Tahoma" w:hAnsi="Tahoma" w:cs="Tahoma"/>
          <w:sz w:val="20"/>
          <w:szCs w:val="24"/>
          <w:lang/>
        </w:rPr>
        <w:t xml:space="preserve"> v obrázku můžeme přiřadit </w:t>
      </w:r>
      <w:proofErr w:type="spellStart"/>
      <w:r w:rsidR="00577047">
        <w:rPr>
          <w:rFonts w:ascii="Tahoma" w:hAnsi="Tahoma" w:cs="Tahoma"/>
          <w:sz w:val="20"/>
          <w:szCs w:val="24"/>
          <w:lang/>
        </w:rPr>
        <w:t>label</w:t>
      </w:r>
      <w:proofErr w:type="spellEnd"/>
      <w:r w:rsidR="00577047">
        <w:rPr>
          <w:rFonts w:ascii="Tahoma" w:hAnsi="Tahoma" w:cs="Tahoma"/>
          <w:sz w:val="20"/>
          <w:szCs w:val="24"/>
        </w:rPr>
        <w:t>, l</w:t>
      </w:r>
      <w:proofErr w:type="spellStart"/>
      <w:r w:rsidR="00577047">
        <w:rPr>
          <w:rFonts w:ascii="Tahoma" w:hAnsi="Tahoma" w:cs="Tahoma"/>
          <w:sz w:val="20"/>
          <w:szCs w:val="24"/>
          <w:lang/>
        </w:rPr>
        <w:t>abelů</w:t>
      </w:r>
      <w:proofErr w:type="spellEnd"/>
      <w:r w:rsidR="00577047">
        <w:rPr>
          <w:rFonts w:ascii="Tahoma" w:hAnsi="Tahoma" w:cs="Tahoma"/>
          <w:sz w:val="20"/>
          <w:szCs w:val="24"/>
          <w:lang/>
        </w:rPr>
        <w:t xml:space="preserve"> může být několik (např. 0 - pozadí, 1 - objekt)</w:t>
      </w:r>
      <w:r w:rsidR="00577047">
        <w:rPr>
          <w:rFonts w:ascii="Tahoma" w:hAnsi="Tahoma" w:cs="Tahoma"/>
          <w:sz w:val="20"/>
          <w:szCs w:val="24"/>
        </w:rPr>
        <w:t>.</w:t>
      </w:r>
    </w:p>
    <w:p w:rsidR="00C478EF" w:rsidRDefault="0015127B" w:rsidP="00C478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noProof/>
          <w:sz w:val="20"/>
          <w:szCs w:val="24"/>
          <w:lang w:eastAsia="cs-CZ"/>
        </w:rPr>
        <w:drawing>
          <wp:inline distT="0" distB="0" distL="0" distR="0">
            <wp:extent cx="1228725" cy="211455"/>
            <wp:effectExtent l="19050" t="0" r="9525" b="0"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ahoma" w:hAnsi="Tahoma" w:cs="Tahoma"/>
          <w:sz w:val="20"/>
          <w:szCs w:val="24"/>
        </w:rPr>
        <w:t xml:space="preserve">, </w:t>
      </w:r>
      <w:r w:rsidR="00577047">
        <w:rPr>
          <w:rFonts w:ascii="Tahoma" w:hAnsi="Tahoma" w:cs="Tahoma"/>
          <w:sz w:val="20"/>
          <w:szCs w:val="24"/>
        </w:rPr>
        <w:t xml:space="preserve"> </w:t>
      </w:r>
      <w:r w:rsidR="00C478EF">
        <w:rPr>
          <w:rFonts w:ascii="Tahoma" w:hAnsi="Tahoma" w:cs="Tahoma"/>
          <w:sz w:val="20"/>
          <w:szCs w:val="24"/>
          <w:lang/>
        </w:rPr>
        <w:t>f je</w:t>
      </w:r>
      <w:proofErr w:type="gramEnd"/>
      <w:r w:rsidR="00C478EF">
        <w:rPr>
          <w:rFonts w:ascii="Tahoma" w:hAnsi="Tahoma" w:cs="Tahoma"/>
          <w:sz w:val="20"/>
          <w:szCs w:val="24"/>
          <w:lang/>
        </w:rPr>
        <w:t xml:space="preserve"> množina, která vyjadřuje přiřazení </w:t>
      </w:r>
      <w:proofErr w:type="spellStart"/>
      <w:r w:rsidR="00C478EF">
        <w:rPr>
          <w:rFonts w:ascii="Tahoma" w:hAnsi="Tahoma" w:cs="Tahoma"/>
          <w:sz w:val="20"/>
          <w:szCs w:val="24"/>
          <w:lang/>
        </w:rPr>
        <w:t>labelů</w:t>
      </w:r>
      <w:proofErr w:type="spellEnd"/>
      <w:r w:rsidR="00C478EF">
        <w:rPr>
          <w:rFonts w:ascii="Tahoma" w:hAnsi="Tahoma" w:cs="Tahoma"/>
          <w:sz w:val="20"/>
          <w:szCs w:val="24"/>
          <w:lang/>
        </w:rPr>
        <w:t xml:space="preserve"> </w:t>
      </w:r>
      <w:r w:rsidR="00C478EF">
        <w:rPr>
          <w:rFonts w:ascii="Tahoma" w:hAnsi="Tahoma" w:cs="Tahoma"/>
          <w:sz w:val="20"/>
          <w:szCs w:val="24"/>
        </w:rPr>
        <w:t xml:space="preserve">všem </w:t>
      </w:r>
      <w:proofErr w:type="spellStart"/>
      <w:r w:rsidR="00C478EF">
        <w:rPr>
          <w:rFonts w:ascii="Tahoma" w:hAnsi="Tahoma" w:cs="Tahoma"/>
          <w:sz w:val="20"/>
          <w:szCs w:val="24"/>
          <w:lang/>
        </w:rPr>
        <w:t>pixelů</w:t>
      </w:r>
      <w:r w:rsidR="00C478EF">
        <w:rPr>
          <w:rFonts w:ascii="Tahoma" w:hAnsi="Tahoma" w:cs="Tahoma"/>
          <w:sz w:val="20"/>
          <w:szCs w:val="24"/>
        </w:rPr>
        <w:t>m</w:t>
      </w:r>
      <w:proofErr w:type="spellEnd"/>
      <w:r w:rsidR="00C478EF">
        <w:rPr>
          <w:rFonts w:ascii="Tahoma" w:hAnsi="Tahoma" w:cs="Tahoma"/>
          <w:sz w:val="20"/>
          <w:szCs w:val="24"/>
        </w:rPr>
        <w:t xml:space="preserve">, </w:t>
      </w:r>
      <w:r w:rsidR="00C478EF">
        <w:rPr>
          <w:rFonts w:ascii="Tahoma" w:hAnsi="Tahoma" w:cs="Tahoma"/>
          <w:sz w:val="20"/>
          <w:szCs w:val="24"/>
          <w:lang/>
        </w:rPr>
        <w:t xml:space="preserve">f_1 označuje </w:t>
      </w:r>
      <w:proofErr w:type="spellStart"/>
      <w:r w:rsidR="00C478EF">
        <w:rPr>
          <w:rFonts w:ascii="Tahoma" w:hAnsi="Tahoma" w:cs="Tahoma"/>
          <w:sz w:val="20"/>
          <w:szCs w:val="24"/>
          <w:lang/>
        </w:rPr>
        <w:t>label</w:t>
      </w:r>
      <w:proofErr w:type="spellEnd"/>
      <w:r w:rsidR="00C478EF">
        <w:rPr>
          <w:rFonts w:ascii="Tahoma" w:hAnsi="Tahoma" w:cs="Tahoma"/>
          <w:sz w:val="20"/>
          <w:szCs w:val="24"/>
          <w:lang/>
        </w:rPr>
        <w:t xml:space="preserve"> </w:t>
      </w:r>
      <w:proofErr w:type="spellStart"/>
      <w:r w:rsidR="00C478EF">
        <w:rPr>
          <w:rFonts w:ascii="Tahoma" w:hAnsi="Tahoma" w:cs="Tahoma"/>
          <w:sz w:val="20"/>
          <w:szCs w:val="24"/>
          <w:lang/>
        </w:rPr>
        <w:t>pixelu</w:t>
      </w:r>
      <w:proofErr w:type="spellEnd"/>
      <w:r w:rsidR="00C478EF">
        <w:rPr>
          <w:rFonts w:ascii="Tahoma" w:hAnsi="Tahoma" w:cs="Tahoma"/>
          <w:sz w:val="20"/>
          <w:szCs w:val="24"/>
          <w:lang/>
        </w:rPr>
        <w:t xml:space="preserve"> č. 1</w:t>
      </w:r>
      <w:r w:rsidR="00C478EF">
        <w:rPr>
          <w:rFonts w:ascii="Tahoma" w:hAnsi="Tahoma" w:cs="Tahoma"/>
          <w:sz w:val="20"/>
          <w:szCs w:val="24"/>
        </w:rPr>
        <w:t xml:space="preserve">, </w:t>
      </w:r>
      <w:r w:rsidR="00C478EF">
        <w:rPr>
          <w:rFonts w:ascii="Tahoma" w:hAnsi="Tahoma" w:cs="Tahoma"/>
          <w:sz w:val="20"/>
          <w:szCs w:val="24"/>
          <w:lang/>
        </w:rPr>
        <w:t xml:space="preserve">tak např. někde uprostřed obrázku pro pixel s indexem 1000 bude </w:t>
      </w:r>
      <w:proofErr w:type="spellStart"/>
      <w:r w:rsidR="00C478EF">
        <w:rPr>
          <w:rFonts w:ascii="Tahoma" w:hAnsi="Tahoma" w:cs="Tahoma"/>
          <w:sz w:val="20"/>
          <w:szCs w:val="24"/>
          <w:lang/>
        </w:rPr>
        <w:t>label</w:t>
      </w:r>
      <w:proofErr w:type="spellEnd"/>
      <w:r w:rsidR="00C478EF">
        <w:rPr>
          <w:rFonts w:ascii="Tahoma" w:hAnsi="Tahoma" w:cs="Tahoma"/>
          <w:sz w:val="20"/>
          <w:szCs w:val="24"/>
          <w:lang/>
        </w:rPr>
        <w:t xml:space="preserve"> např. "popředí", tzn. f_1000 = 1</w:t>
      </w:r>
      <w:r w:rsidR="00C478EF">
        <w:rPr>
          <w:rFonts w:ascii="Tahoma" w:hAnsi="Tahoma" w:cs="Tahoma"/>
          <w:sz w:val="20"/>
          <w:szCs w:val="24"/>
        </w:rPr>
        <w:t xml:space="preserve">. </w:t>
      </w:r>
    </w:p>
    <w:p w:rsidR="00AE24F9" w:rsidRPr="00AE24F9" w:rsidRDefault="002632DD" w:rsidP="00AE2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noProof/>
          <w:sz w:val="20"/>
          <w:szCs w:val="24"/>
          <w:lang w:eastAsia="cs-CZ"/>
        </w:rPr>
        <w:drawing>
          <wp:inline distT="0" distB="0" distL="0" distR="0">
            <wp:extent cx="709246" cy="180788"/>
            <wp:effectExtent l="19050" t="0" r="0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03" cy="18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4F9">
        <w:rPr>
          <w:rFonts w:ascii="Tahoma" w:hAnsi="Tahoma" w:cs="Tahoma"/>
          <w:sz w:val="20"/>
          <w:szCs w:val="24"/>
        </w:rPr>
        <w:t xml:space="preserve"> </w:t>
      </w:r>
      <w:r w:rsidR="00AE24F9">
        <w:rPr>
          <w:rFonts w:ascii="Tahoma" w:hAnsi="Tahoma" w:cs="Tahoma"/>
          <w:sz w:val="20"/>
          <w:szCs w:val="24"/>
          <w:lang/>
        </w:rPr>
        <w:t xml:space="preserve">f je tedy funkce, která </w:t>
      </w:r>
      <w:proofErr w:type="spellStart"/>
      <w:r w:rsidR="00AE24F9">
        <w:rPr>
          <w:rFonts w:ascii="Tahoma" w:hAnsi="Tahoma" w:cs="Tahoma"/>
          <w:sz w:val="20"/>
          <w:szCs w:val="24"/>
          <w:lang/>
        </w:rPr>
        <w:t>pixelům</w:t>
      </w:r>
      <w:proofErr w:type="spellEnd"/>
      <w:r w:rsidR="00AE24F9">
        <w:rPr>
          <w:rFonts w:ascii="Tahoma" w:hAnsi="Tahoma" w:cs="Tahoma"/>
          <w:sz w:val="20"/>
          <w:szCs w:val="24"/>
          <w:lang/>
        </w:rPr>
        <w:t xml:space="preserve"> z S</w:t>
      </w:r>
      <w:r w:rsidR="00CE070A">
        <w:rPr>
          <w:rFonts w:ascii="Tahoma" w:hAnsi="Tahoma" w:cs="Tahoma"/>
          <w:sz w:val="20"/>
          <w:szCs w:val="24"/>
        </w:rPr>
        <w:t xml:space="preserve"> (</w:t>
      </w:r>
      <w:proofErr w:type="spellStart"/>
      <w:r w:rsidR="00CE070A">
        <w:rPr>
          <w:rFonts w:ascii="Tahoma" w:hAnsi="Tahoma" w:cs="Tahoma"/>
          <w:sz w:val="20"/>
          <w:szCs w:val="24"/>
        </w:rPr>
        <w:t>site</w:t>
      </w:r>
      <w:proofErr w:type="spellEnd"/>
      <w:r w:rsidR="00CE070A">
        <w:rPr>
          <w:rFonts w:ascii="Tahoma" w:hAnsi="Tahoma" w:cs="Tahoma"/>
          <w:sz w:val="20"/>
          <w:szCs w:val="24"/>
        </w:rPr>
        <w:t>)</w:t>
      </w:r>
      <w:r w:rsidR="00AE24F9">
        <w:rPr>
          <w:rFonts w:ascii="Tahoma" w:hAnsi="Tahoma" w:cs="Tahoma"/>
          <w:sz w:val="20"/>
          <w:szCs w:val="24"/>
          <w:lang/>
        </w:rPr>
        <w:t xml:space="preserve"> přiřazuje </w:t>
      </w:r>
      <w:proofErr w:type="spellStart"/>
      <w:r w:rsidR="00AE24F9">
        <w:rPr>
          <w:rFonts w:ascii="Tahoma" w:hAnsi="Tahoma" w:cs="Tahoma"/>
          <w:sz w:val="20"/>
          <w:szCs w:val="24"/>
          <w:lang/>
        </w:rPr>
        <w:t>labely</w:t>
      </w:r>
      <w:proofErr w:type="spellEnd"/>
      <w:r w:rsidR="00AE24F9">
        <w:rPr>
          <w:rFonts w:ascii="Tahoma" w:hAnsi="Tahoma" w:cs="Tahoma"/>
          <w:sz w:val="20"/>
          <w:szCs w:val="24"/>
          <w:lang/>
        </w:rPr>
        <w:t xml:space="preserve"> z L</w:t>
      </w:r>
      <w:r w:rsidR="00CE070A">
        <w:rPr>
          <w:rFonts w:ascii="Tahoma" w:hAnsi="Tahoma" w:cs="Tahoma"/>
          <w:sz w:val="20"/>
          <w:szCs w:val="24"/>
        </w:rPr>
        <w:t xml:space="preserve"> (</w:t>
      </w:r>
      <w:proofErr w:type="spellStart"/>
      <w:r w:rsidR="00CE070A">
        <w:rPr>
          <w:rFonts w:ascii="Tahoma" w:hAnsi="Tahoma" w:cs="Tahoma"/>
          <w:sz w:val="20"/>
          <w:szCs w:val="24"/>
        </w:rPr>
        <w:t>label</w:t>
      </w:r>
      <w:proofErr w:type="spellEnd"/>
      <w:r w:rsidR="00CE070A">
        <w:rPr>
          <w:rFonts w:ascii="Tahoma" w:hAnsi="Tahoma" w:cs="Tahoma"/>
          <w:sz w:val="20"/>
          <w:szCs w:val="24"/>
        </w:rPr>
        <w:t xml:space="preserve"> set)</w:t>
      </w:r>
      <w:r w:rsidR="00AE24F9">
        <w:rPr>
          <w:rFonts w:ascii="Tahoma" w:hAnsi="Tahoma" w:cs="Tahoma"/>
          <w:sz w:val="20"/>
          <w:szCs w:val="24"/>
        </w:rPr>
        <w:t xml:space="preserve">. </w:t>
      </w:r>
      <w:r w:rsidR="00CE070A">
        <w:rPr>
          <w:rFonts w:ascii="Tahoma" w:hAnsi="Tahoma" w:cs="Tahoma"/>
          <w:sz w:val="20"/>
          <w:szCs w:val="24"/>
        </w:rPr>
        <w:t xml:space="preserve"> </w:t>
      </w:r>
    </w:p>
    <w:p w:rsidR="00AE24F9" w:rsidRDefault="00AE24F9" w:rsidP="00C478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/>
        </w:rPr>
      </w:pPr>
    </w:p>
    <w:p w:rsidR="00D0256D" w:rsidRDefault="00060B56" w:rsidP="00D02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FF0000"/>
          <w:sz w:val="16"/>
          <w:szCs w:val="24"/>
          <w:lang/>
        </w:rPr>
      </w:pPr>
      <w:r>
        <w:rPr>
          <w:rFonts w:ascii="Tahoma" w:hAnsi="Tahoma" w:cs="Tahoma"/>
          <w:sz w:val="20"/>
          <w:szCs w:val="24"/>
        </w:rPr>
        <w:t>R</w:t>
      </w:r>
      <w:proofErr w:type="spellStart"/>
      <w:r>
        <w:rPr>
          <w:rFonts w:ascii="Tahoma" w:hAnsi="Tahoma" w:cs="Tahoma"/>
          <w:sz w:val="20"/>
          <w:szCs w:val="24"/>
          <w:lang/>
        </w:rPr>
        <w:t>ůzných</w:t>
      </w:r>
      <w:proofErr w:type="spellEnd"/>
      <w:r>
        <w:rPr>
          <w:rFonts w:ascii="Tahoma" w:hAnsi="Tahoma" w:cs="Tahoma"/>
          <w:sz w:val="20"/>
          <w:szCs w:val="24"/>
          <w:lang/>
        </w:rPr>
        <w:t xml:space="preserve"> kombinací jak jednotlivým </w:t>
      </w:r>
      <w:proofErr w:type="spellStart"/>
      <w:r>
        <w:rPr>
          <w:rFonts w:ascii="Tahoma" w:hAnsi="Tahoma" w:cs="Tahoma"/>
          <w:sz w:val="20"/>
          <w:szCs w:val="24"/>
          <w:lang/>
        </w:rPr>
        <w:t>pixelům</w:t>
      </w:r>
      <w:proofErr w:type="spellEnd"/>
      <w:r>
        <w:rPr>
          <w:rFonts w:ascii="Tahoma" w:hAnsi="Tahoma" w:cs="Tahoma"/>
          <w:sz w:val="20"/>
          <w:szCs w:val="24"/>
          <w:lang/>
        </w:rPr>
        <w:t xml:space="preserve"> přiřadit který </w:t>
      </w:r>
      <w:proofErr w:type="spellStart"/>
      <w:r>
        <w:rPr>
          <w:rFonts w:ascii="Tahoma" w:hAnsi="Tahoma" w:cs="Tahoma"/>
          <w:sz w:val="20"/>
          <w:szCs w:val="24"/>
          <w:lang/>
        </w:rPr>
        <w:t>label</w:t>
      </w:r>
      <w:proofErr w:type="spellEnd"/>
      <w:r>
        <w:rPr>
          <w:rFonts w:ascii="Tahoma" w:hAnsi="Tahoma" w:cs="Tahoma"/>
          <w:sz w:val="20"/>
          <w:szCs w:val="24"/>
          <w:lang/>
        </w:rPr>
        <w:t xml:space="preserve"> je</w:t>
      </w:r>
      <w:r>
        <w:rPr>
          <w:rFonts w:ascii="Tahoma" w:hAnsi="Tahoma" w:cs="Tahoma"/>
          <w:sz w:val="20"/>
          <w:szCs w:val="24"/>
        </w:rPr>
        <w:t xml:space="preserve"> spousta. </w:t>
      </w:r>
      <w:r w:rsidR="00D0256D">
        <w:rPr>
          <w:rFonts w:ascii="Tahoma" w:hAnsi="Tahoma" w:cs="Tahoma"/>
          <w:sz w:val="20"/>
          <w:szCs w:val="24"/>
          <w:lang/>
        </w:rPr>
        <w:t xml:space="preserve">Pravděpodobnost, že </w:t>
      </w:r>
      <w:proofErr w:type="spellStart"/>
      <w:r w:rsidR="00D0256D">
        <w:rPr>
          <w:rFonts w:ascii="Tahoma" w:hAnsi="Tahoma" w:cs="Tahoma"/>
          <w:sz w:val="20"/>
          <w:szCs w:val="24"/>
          <w:lang/>
        </w:rPr>
        <w:t>pixelu</w:t>
      </w:r>
      <w:proofErr w:type="spellEnd"/>
      <w:r w:rsidR="00D0256D">
        <w:rPr>
          <w:rFonts w:ascii="Tahoma" w:hAnsi="Tahoma" w:cs="Tahoma"/>
          <w:sz w:val="20"/>
          <w:szCs w:val="24"/>
          <w:lang/>
        </w:rPr>
        <w:t xml:space="preserve"> i přiřadíme </w:t>
      </w:r>
      <w:proofErr w:type="spellStart"/>
      <w:r w:rsidR="00D0256D">
        <w:rPr>
          <w:rFonts w:ascii="Tahoma" w:hAnsi="Tahoma" w:cs="Tahoma"/>
          <w:sz w:val="20"/>
          <w:szCs w:val="24"/>
          <w:lang/>
        </w:rPr>
        <w:t>label</w:t>
      </w:r>
      <w:proofErr w:type="spellEnd"/>
      <w:r w:rsidR="00D0256D">
        <w:rPr>
          <w:rFonts w:ascii="Tahoma" w:hAnsi="Tahoma" w:cs="Tahoma"/>
          <w:sz w:val="20"/>
          <w:szCs w:val="24"/>
          <w:lang/>
        </w:rPr>
        <w:t xml:space="preserve"> f_i za předpokladu, že známe </w:t>
      </w:r>
      <w:proofErr w:type="spellStart"/>
      <w:r w:rsidR="00D0256D">
        <w:rPr>
          <w:rFonts w:ascii="Tahoma" w:hAnsi="Tahoma" w:cs="Tahoma"/>
          <w:sz w:val="20"/>
          <w:szCs w:val="24"/>
          <w:lang/>
        </w:rPr>
        <w:t>labely</w:t>
      </w:r>
      <w:proofErr w:type="spellEnd"/>
      <w:r w:rsidR="00D0256D">
        <w:rPr>
          <w:rFonts w:ascii="Tahoma" w:hAnsi="Tahoma" w:cs="Tahoma"/>
          <w:sz w:val="20"/>
          <w:szCs w:val="24"/>
          <w:lang/>
        </w:rPr>
        <w:t xml:space="preserve"> ostatních </w:t>
      </w:r>
      <w:proofErr w:type="spellStart"/>
      <w:r w:rsidR="00D0256D">
        <w:rPr>
          <w:rFonts w:ascii="Tahoma" w:hAnsi="Tahoma" w:cs="Tahoma"/>
          <w:sz w:val="20"/>
          <w:szCs w:val="24"/>
          <w:lang/>
        </w:rPr>
        <w:t>pixelů</w:t>
      </w:r>
      <w:proofErr w:type="spellEnd"/>
      <w:r w:rsidR="00D0256D">
        <w:rPr>
          <w:rFonts w:ascii="Tahoma" w:hAnsi="Tahoma" w:cs="Tahoma"/>
          <w:sz w:val="20"/>
          <w:szCs w:val="24"/>
          <w:lang/>
        </w:rPr>
        <w:t xml:space="preserve"> i' je </w:t>
      </w:r>
      <w:r w:rsidR="00D0256D">
        <w:rPr>
          <w:rFonts w:ascii="Tahoma" w:hAnsi="Tahoma" w:cs="Tahoma"/>
          <w:noProof/>
          <w:sz w:val="20"/>
          <w:szCs w:val="24"/>
          <w:lang w:eastAsia="cs-CZ"/>
        </w:rPr>
        <w:drawing>
          <wp:inline distT="0" distB="0" distL="0" distR="0">
            <wp:extent cx="704850" cy="243783"/>
            <wp:effectExtent l="19050" t="0" r="0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56D" w:rsidRDefault="00D0256D" w:rsidP="00D02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C</w:t>
      </w:r>
      <w:proofErr w:type="spellStart"/>
      <w:r>
        <w:rPr>
          <w:rFonts w:ascii="Tahoma" w:hAnsi="Tahoma" w:cs="Tahoma"/>
          <w:sz w:val="20"/>
          <w:szCs w:val="24"/>
          <w:lang/>
        </w:rPr>
        <w:t>elková</w:t>
      </w:r>
      <w:proofErr w:type="spellEnd"/>
      <w:r>
        <w:rPr>
          <w:rFonts w:ascii="Tahoma" w:hAnsi="Tahoma" w:cs="Tahoma"/>
          <w:sz w:val="20"/>
          <w:szCs w:val="24"/>
          <w:lang/>
        </w:rPr>
        <w:t xml:space="preserve"> pravděpodobnost pro tu množinu přiřazení f je:</w:t>
      </w:r>
      <w:r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noProof/>
          <w:sz w:val="20"/>
          <w:szCs w:val="24"/>
          <w:lang w:eastAsia="cs-CZ"/>
        </w:rPr>
        <w:drawing>
          <wp:inline distT="0" distB="0" distL="0" distR="0">
            <wp:extent cx="1038225" cy="347755"/>
            <wp:effectExtent l="19050" t="0" r="9525" b="0"/>
            <wp:docPr id="90" name="obrázek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4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B23" w:rsidRPr="00996AA7" w:rsidRDefault="00B80B23" w:rsidP="00B80B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T</w:t>
      </w:r>
      <w:proofErr w:type="spellStart"/>
      <w:r>
        <w:rPr>
          <w:rFonts w:ascii="Tahoma" w:hAnsi="Tahoma" w:cs="Tahoma"/>
          <w:sz w:val="20"/>
          <w:szCs w:val="24"/>
          <w:lang/>
        </w:rPr>
        <w:t>edy</w:t>
      </w:r>
      <w:proofErr w:type="spellEnd"/>
      <w:r>
        <w:rPr>
          <w:rFonts w:ascii="Tahoma" w:hAnsi="Tahoma" w:cs="Tahoma"/>
          <w:sz w:val="20"/>
          <w:szCs w:val="24"/>
          <w:lang/>
        </w:rPr>
        <w:t xml:space="preserve"> pravděpodobnost, že použijeme přiřazení f </w:t>
      </w:r>
      <w:proofErr w:type="gramStart"/>
      <w:r>
        <w:rPr>
          <w:rFonts w:ascii="Tahoma" w:hAnsi="Tahoma" w:cs="Tahoma"/>
          <w:sz w:val="20"/>
          <w:szCs w:val="24"/>
          <w:lang/>
        </w:rPr>
        <w:t>se</w:t>
      </w:r>
      <w:proofErr w:type="gramEnd"/>
      <w:r>
        <w:rPr>
          <w:rFonts w:ascii="Tahoma" w:hAnsi="Tahoma" w:cs="Tahoma"/>
          <w:sz w:val="20"/>
          <w:szCs w:val="24"/>
          <w:lang/>
        </w:rPr>
        <w:t xml:space="preserve"> rovná tomu, že </w:t>
      </w:r>
      <w:proofErr w:type="spellStart"/>
      <w:r>
        <w:rPr>
          <w:rFonts w:ascii="Tahoma" w:hAnsi="Tahoma" w:cs="Tahoma"/>
          <w:sz w:val="20"/>
          <w:szCs w:val="24"/>
          <w:lang/>
        </w:rPr>
        <w:t>pronásobí</w:t>
      </w:r>
      <w:r>
        <w:rPr>
          <w:rFonts w:ascii="Tahoma" w:hAnsi="Tahoma" w:cs="Tahoma"/>
          <w:sz w:val="20"/>
          <w:szCs w:val="24"/>
        </w:rPr>
        <w:t>m</w:t>
      </w:r>
      <w:proofErr w:type="spellEnd"/>
      <w:r>
        <w:rPr>
          <w:rFonts w:ascii="Tahoma" w:hAnsi="Tahoma" w:cs="Tahoma"/>
          <w:sz w:val="20"/>
          <w:szCs w:val="24"/>
          <w:lang/>
        </w:rPr>
        <w:t>e pravd</w:t>
      </w:r>
      <w:r>
        <w:rPr>
          <w:rFonts w:ascii="Tahoma" w:hAnsi="Tahoma" w:cs="Tahoma"/>
          <w:sz w:val="20"/>
          <w:szCs w:val="24"/>
        </w:rPr>
        <w:t>ě</w:t>
      </w:r>
      <w:r>
        <w:rPr>
          <w:rFonts w:ascii="Tahoma" w:hAnsi="Tahoma" w:cs="Tahoma"/>
          <w:sz w:val="20"/>
          <w:szCs w:val="24"/>
          <w:lang/>
        </w:rPr>
        <w:t xml:space="preserve">podobnosti v jednotlivých </w:t>
      </w:r>
      <w:proofErr w:type="spellStart"/>
      <w:r>
        <w:rPr>
          <w:rFonts w:ascii="Tahoma" w:hAnsi="Tahoma" w:cs="Tahoma"/>
          <w:sz w:val="20"/>
          <w:szCs w:val="24"/>
          <w:lang/>
        </w:rPr>
        <w:t>pixelech</w:t>
      </w:r>
      <w:proofErr w:type="spellEnd"/>
      <w:r>
        <w:rPr>
          <w:rFonts w:ascii="Tahoma" w:hAnsi="Tahoma" w:cs="Tahoma"/>
          <w:sz w:val="20"/>
          <w:szCs w:val="24"/>
        </w:rPr>
        <w:t>. J</w:t>
      </w:r>
      <w:proofErr w:type="spellStart"/>
      <w:r>
        <w:rPr>
          <w:rFonts w:ascii="Tahoma" w:hAnsi="Tahoma" w:cs="Tahoma"/>
          <w:sz w:val="20"/>
          <w:szCs w:val="24"/>
          <w:lang/>
        </w:rPr>
        <w:t>ak</w:t>
      </w:r>
      <w:proofErr w:type="spellEnd"/>
      <w:r>
        <w:rPr>
          <w:rFonts w:ascii="Tahoma" w:hAnsi="Tahoma" w:cs="Tahoma"/>
          <w:sz w:val="20"/>
          <w:szCs w:val="24"/>
          <w:lang/>
        </w:rPr>
        <w:t xml:space="preserve"> najdeš správné přiřazení </w:t>
      </w:r>
      <w:proofErr w:type="spellStart"/>
      <w:r>
        <w:rPr>
          <w:rFonts w:ascii="Tahoma" w:hAnsi="Tahoma" w:cs="Tahoma"/>
          <w:sz w:val="20"/>
          <w:szCs w:val="24"/>
          <w:lang/>
        </w:rPr>
        <w:t>labelů</w:t>
      </w:r>
      <w:proofErr w:type="spellEnd"/>
      <w:r>
        <w:rPr>
          <w:rFonts w:ascii="Tahoma" w:hAnsi="Tahoma" w:cs="Tahoma"/>
          <w:sz w:val="20"/>
          <w:szCs w:val="24"/>
          <w:lang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  <w:lang/>
        </w:rPr>
        <w:t>pixelům</w:t>
      </w:r>
      <w:proofErr w:type="spellEnd"/>
      <w:r>
        <w:rPr>
          <w:rFonts w:ascii="Tahoma" w:hAnsi="Tahoma" w:cs="Tahoma"/>
          <w:sz w:val="20"/>
          <w:szCs w:val="24"/>
          <w:lang/>
        </w:rPr>
        <w:t>?</w:t>
      </w:r>
      <w:r>
        <w:rPr>
          <w:rFonts w:ascii="Tahoma" w:hAnsi="Tahoma" w:cs="Tahoma"/>
          <w:sz w:val="20"/>
          <w:szCs w:val="24"/>
        </w:rPr>
        <w:t xml:space="preserve"> M</w:t>
      </w:r>
      <w:proofErr w:type="spellStart"/>
      <w:r>
        <w:rPr>
          <w:rFonts w:ascii="Tahoma" w:hAnsi="Tahoma" w:cs="Tahoma"/>
          <w:sz w:val="20"/>
          <w:szCs w:val="24"/>
          <w:lang/>
        </w:rPr>
        <w:t>usíš</w:t>
      </w:r>
      <w:proofErr w:type="spellEnd"/>
      <w:r>
        <w:rPr>
          <w:rFonts w:ascii="Tahoma" w:hAnsi="Tahoma" w:cs="Tahoma"/>
          <w:sz w:val="20"/>
          <w:szCs w:val="24"/>
          <w:lang/>
        </w:rPr>
        <w:t xml:space="preserve"> ze všech možných přiřazení, kterých je </w:t>
      </w:r>
      <w:r>
        <w:rPr>
          <w:rFonts w:ascii="Tahoma" w:hAnsi="Tahoma" w:cs="Tahoma"/>
          <w:sz w:val="20"/>
          <w:szCs w:val="24"/>
        </w:rPr>
        <w:t>spousta</w:t>
      </w:r>
      <w:r>
        <w:rPr>
          <w:rFonts w:ascii="Tahoma" w:hAnsi="Tahoma" w:cs="Tahoma"/>
          <w:sz w:val="20"/>
          <w:szCs w:val="24"/>
          <w:lang/>
        </w:rPr>
        <w:t xml:space="preserve">, vybrat to dobré - to </w:t>
      </w:r>
      <w:r w:rsidRPr="00996AA7">
        <w:rPr>
          <w:rFonts w:ascii="Tahoma" w:hAnsi="Tahoma" w:cs="Tahoma"/>
          <w:b/>
          <w:sz w:val="20"/>
          <w:szCs w:val="24"/>
          <w:lang/>
        </w:rPr>
        <w:t>nejpravděpodobnější</w:t>
      </w:r>
      <w:r>
        <w:rPr>
          <w:rFonts w:ascii="Tahoma" w:hAnsi="Tahoma" w:cs="Tahoma"/>
          <w:sz w:val="20"/>
          <w:szCs w:val="24"/>
        </w:rPr>
        <w:t xml:space="preserve">. </w:t>
      </w:r>
    </w:p>
    <w:p w:rsidR="00B80B23" w:rsidRDefault="00B80B23" w:rsidP="00D02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D0256D" w:rsidRDefault="00D0256D" w:rsidP="00D02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4"/>
        </w:rPr>
      </w:pPr>
      <w:proofErr w:type="spellStart"/>
      <w:r w:rsidRPr="00D0256D">
        <w:rPr>
          <w:rFonts w:ascii="Tahoma" w:hAnsi="Tahoma" w:cs="Tahoma"/>
          <w:b/>
          <w:bCs/>
          <w:sz w:val="20"/>
          <w:szCs w:val="24"/>
        </w:rPr>
        <w:t>Markov</w:t>
      </w:r>
      <w:proofErr w:type="spellEnd"/>
      <w:r w:rsidRPr="00D0256D">
        <w:rPr>
          <w:rFonts w:ascii="Tahoma" w:hAnsi="Tahoma" w:cs="Tahoma"/>
          <w:b/>
          <w:bCs/>
          <w:sz w:val="20"/>
          <w:szCs w:val="24"/>
        </w:rPr>
        <w:t xml:space="preserve"> </w:t>
      </w:r>
      <w:proofErr w:type="spellStart"/>
      <w:r w:rsidRPr="00D0256D">
        <w:rPr>
          <w:rFonts w:ascii="Tahoma" w:hAnsi="Tahoma" w:cs="Tahoma"/>
          <w:b/>
          <w:bCs/>
          <w:sz w:val="20"/>
          <w:szCs w:val="24"/>
        </w:rPr>
        <w:t>Random</w:t>
      </w:r>
      <w:proofErr w:type="spellEnd"/>
      <w:r w:rsidRPr="00D0256D">
        <w:rPr>
          <w:rFonts w:ascii="Tahoma" w:hAnsi="Tahoma" w:cs="Tahoma"/>
          <w:b/>
          <w:bCs/>
          <w:sz w:val="20"/>
          <w:szCs w:val="24"/>
        </w:rPr>
        <w:t xml:space="preserve"> </w:t>
      </w:r>
      <w:proofErr w:type="spellStart"/>
      <w:r w:rsidRPr="00D0256D">
        <w:rPr>
          <w:rFonts w:ascii="Tahoma" w:hAnsi="Tahoma" w:cs="Tahoma"/>
          <w:b/>
          <w:bCs/>
          <w:sz w:val="20"/>
          <w:szCs w:val="24"/>
        </w:rPr>
        <w:t>Field</w:t>
      </w:r>
      <w:proofErr w:type="spellEnd"/>
      <w:r>
        <w:rPr>
          <w:rFonts w:ascii="Tahoma" w:hAnsi="Tahoma" w:cs="Tahoma"/>
          <w:b/>
          <w:bCs/>
          <w:sz w:val="20"/>
          <w:szCs w:val="24"/>
        </w:rPr>
        <w:t xml:space="preserve">: </w:t>
      </w:r>
      <w:r>
        <w:rPr>
          <w:rFonts w:ascii="Tahoma" w:hAnsi="Tahoma" w:cs="Tahoma"/>
          <w:b/>
          <w:bCs/>
          <w:noProof/>
          <w:sz w:val="20"/>
          <w:szCs w:val="24"/>
          <w:lang w:eastAsia="cs-CZ"/>
        </w:rPr>
        <w:drawing>
          <wp:inline distT="0" distB="0" distL="0" distR="0">
            <wp:extent cx="1943100" cy="332207"/>
            <wp:effectExtent l="19050" t="0" r="0" b="0"/>
            <wp:docPr id="93" name="obráze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3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37D" w:rsidRDefault="00AA437D" w:rsidP="00AA43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Toto říká </w:t>
      </w:r>
      <w:r>
        <w:rPr>
          <w:rFonts w:ascii="Tahoma" w:hAnsi="Tahoma" w:cs="Tahoma"/>
          <w:sz w:val="20"/>
          <w:szCs w:val="24"/>
          <w:lang/>
        </w:rPr>
        <w:t xml:space="preserve">jaká je pravděpodobnost, že </w:t>
      </w:r>
      <w:proofErr w:type="spellStart"/>
      <w:r>
        <w:rPr>
          <w:rFonts w:ascii="Tahoma" w:hAnsi="Tahoma" w:cs="Tahoma"/>
          <w:sz w:val="20"/>
          <w:szCs w:val="24"/>
          <w:lang/>
        </w:rPr>
        <w:t>pixelu</w:t>
      </w:r>
      <w:proofErr w:type="spellEnd"/>
      <w:r>
        <w:rPr>
          <w:rFonts w:ascii="Tahoma" w:hAnsi="Tahoma" w:cs="Tahoma"/>
          <w:sz w:val="20"/>
          <w:szCs w:val="24"/>
          <w:lang/>
        </w:rPr>
        <w:t xml:space="preserve"> i přiřadíš </w:t>
      </w:r>
      <w:proofErr w:type="spellStart"/>
      <w:r>
        <w:rPr>
          <w:rFonts w:ascii="Tahoma" w:hAnsi="Tahoma" w:cs="Tahoma"/>
          <w:sz w:val="20"/>
          <w:szCs w:val="24"/>
          <w:lang/>
        </w:rPr>
        <w:t>label</w:t>
      </w:r>
      <w:proofErr w:type="spellEnd"/>
      <w:r>
        <w:rPr>
          <w:rFonts w:ascii="Tahoma" w:hAnsi="Tahoma" w:cs="Tahoma"/>
          <w:sz w:val="20"/>
          <w:szCs w:val="24"/>
          <w:lang/>
        </w:rPr>
        <w:t xml:space="preserve"> f_i</w:t>
      </w:r>
      <w:r>
        <w:rPr>
          <w:rFonts w:ascii="Tahoma" w:hAnsi="Tahoma" w:cs="Tahoma"/>
          <w:sz w:val="20"/>
          <w:szCs w:val="24"/>
        </w:rPr>
        <w:t>,</w:t>
      </w:r>
      <w:r>
        <w:rPr>
          <w:rFonts w:ascii="Tahoma" w:hAnsi="Tahoma" w:cs="Tahoma"/>
          <w:sz w:val="20"/>
          <w:szCs w:val="24"/>
          <w:lang/>
        </w:rPr>
        <w:t xml:space="preserve"> když znáš jaké </w:t>
      </w:r>
      <w:proofErr w:type="spellStart"/>
      <w:r>
        <w:rPr>
          <w:rFonts w:ascii="Tahoma" w:hAnsi="Tahoma" w:cs="Tahoma"/>
          <w:sz w:val="20"/>
          <w:szCs w:val="24"/>
          <w:lang/>
        </w:rPr>
        <w:t>labely</w:t>
      </w:r>
      <w:proofErr w:type="spellEnd"/>
      <w:r>
        <w:rPr>
          <w:rFonts w:ascii="Tahoma" w:hAnsi="Tahoma" w:cs="Tahoma"/>
          <w:sz w:val="20"/>
          <w:szCs w:val="24"/>
          <w:lang/>
        </w:rPr>
        <w:t xml:space="preserve"> jsou v okolí</w:t>
      </w:r>
      <w:r>
        <w:rPr>
          <w:rFonts w:ascii="Tahoma" w:hAnsi="Tahoma" w:cs="Tahoma"/>
          <w:sz w:val="20"/>
          <w:szCs w:val="24"/>
        </w:rPr>
        <w:t xml:space="preserve"> (např. 8x8)</w:t>
      </w:r>
      <w:r>
        <w:rPr>
          <w:rFonts w:ascii="Tahoma" w:hAnsi="Tahoma" w:cs="Tahoma"/>
          <w:sz w:val="20"/>
          <w:szCs w:val="24"/>
          <w:lang/>
        </w:rPr>
        <w:t xml:space="preserve"> toho </w:t>
      </w:r>
      <w:proofErr w:type="spellStart"/>
      <w:r>
        <w:rPr>
          <w:rFonts w:ascii="Tahoma" w:hAnsi="Tahoma" w:cs="Tahoma"/>
          <w:sz w:val="20"/>
          <w:szCs w:val="24"/>
          <w:lang/>
        </w:rPr>
        <w:t>pixelu</w:t>
      </w:r>
      <w:proofErr w:type="spellEnd"/>
      <w:r>
        <w:rPr>
          <w:rFonts w:ascii="Tahoma" w:hAnsi="Tahoma" w:cs="Tahoma"/>
          <w:sz w:val="20"/>
          <w:szCs w:val="24"/>
        </w:rPr>
        <w:t xml:space="preserve">, </w:t>
      </w:r>
      <w:proofErr w:type="gramStart"/>
      <w:r>
        <w:rPr>
          <w:rFonts w:ascii="Tahoma" w:hAnsi="Tahoma" w:cs="Tahoma"/>
          <w:sz w:val="20"/>
          <w:szCs w:val="24"/>
          <w:lang/>
        </w:rPr>
        <w:t>prostě</w:t>
      </w:r>
      <w:r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  <w:lang/>
        </w:rPr>
        <w:t>P( f_i</w:t>
      </w:r>
      <w:proofErr w:type="gramEnd"/>
      <w:r>
        <w:rPr>
          <w:rFonts w:ascii="Tahoma" w:hAnsi="Tahoma" w:cs="Tahoma"/>
          <w:sz w:val="20"/>
          <w:szCs w:val="24"/>
          <w:lang/>
        </w:rPr>
        <w:t xml:space="preserve"> | f_Ni )</w:t>
      </w:r>
      <w:r>
        <w:rPr>
          <w:rFonts w:ascii="Tahoma" w:hAnsi="Tahoma" w:cs="Tahoma"/>
          <w:sz w:val="20"/>
          <w:szCs w:val="24"/>
        </w:rPr>
        <w:t xml:space="preserve">. </w:t>
      </w:r>
    </w:p>
    <w:p w:rsidR="009A5391" w:rsidRDefault="009A5391" w:rsidP="00AA43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BF6DD5" w:rsidRDefault="00BF6DD5" w:rsidP="00AA43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4"/>
        </w:rPr>
      </w:pPr>
      <w:r w:rsidRPr="00BF6DD5">
        <w:rPr>
          <w:rFonts w:ascii="Tahoma" w:hAnsi="Tahoma" w:cs="Tahoma"/>
          <w:b/>
          <w:bCs/>
          <w:sz w:val="20"/>
          <w:szCs w:val="24"/>
        </w:rPr>
        <w:t xml:space="preserve">MRF a </w:t>
      </w:r>
      <w:proofErr w:type="spellStart"/>
      <w:r w:rsidRPr="00BF6DD5">
        <w:rPr>
          <w:rFonts w:ascii="Tahoma" w:hAnsi="Tahoma" w:cs="Tahoma"/>
          <w:b/>
          <w:bCs/>
          <w:sz w:val="20"/>
          <w:szCs w:val="24"/>
        </w:rPr>
        <w:t>Gibbs</w:t>
      </w:r>
      <w:proofErr w:type="spellEnd"/>
      <w:r w:rsidRPr="00BF6DD5">
        <w:rPr>
          <w:rFonts w:ascii="Tahoma" w:hAnsi="Tahoma" w:cs="Tahoma"/>
          <w:b/>
          <w:bCs/>
          <w:sz w:val="20"/>
          <w:szCs w:val="24"/>
        </w:rPr>
        <w:t xml:space="preserve"> </w:t>
      </w:r>
      <w:proofErr w:type="spellStart"/>
      <w:r w:rsidRPr="00BF6DD5">
        <w:rPr>
          <w:rFonts w:ascii="Tahoma" w:hAnsi="Tahoma" w:cs="Tahoma"/>
          <w:b/>
          <w:bCs/>
          <w:sz w:val="20"/>
          <w:szCs w:val="24"/>
        </w:rPr>
        <w:t>Random</w:t>
      </w:r>
      <w:proofErr w:type="spellEnd"/>
      <w:r w:rsidRPr="00BF6DD5">
        <w:rPr>
          <w:rFonts w:ascii="Tahoma" w:hAnsi="Tahoma" w:cs="Tahoma"/>
          <w:b/>
          <w:bCs/>
          <w:sz w:val="20"/>
          <w:szCs w:val="24"/>
        </w:rPr>
        <w:t xml:space="preserve"> </w:t>
      </w:r>
      <w:proofErr w:type="spellStart"/>
      <w:r w:rsidRPr="00BF6DD5">
        <w:rPr>
          <w:rFonts w:ascii="Tahoma" w:hAnsi="Tahoma" w:cs="Tahoma"/>
          <w:b/>
          <w:bCs/>
          <w:sz w:val="20"/>
          <w:szCs w:val="24"/>
        </w:rPr>
        <w:t>Fields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977"/>
      </w:tblGrid>
      <w:tr w:rsidR="00B04EB7" w:rsidTr="00524EFC">
        <w:tc>
          <w:tcPr>
            <w:tcW w:w="6629" w:type="dxa"/>
          </w:tcPr>
          <w:p w:rsidR="00B04EB7" w:rsidRPr="009A5391" w:rsidRDefault="00B04EB7" w:rsidP="00B04EB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</w:t>
            </w:r>
            <w:proofErr w:type="spellStart"/>
            <w:r>
              <w:rPr>
                <w:rFonts w:ascii="Tahoma" w:hAnsi="Tahoma" w:cs="Tahoma"/>
                <w:sz w:val="20"/>
                <w:szCs w:val="24"/>
                <w:lang/>
              </w:rPr>
              <w:t>nergie</w:t>
            </w:r>
            <w:proofErr w:type="spellEnd"/>
            <w:r>
              <w:rPr>
                <w:rFonts w:ascii="Tahoma" w:hAnsi="Tahoma" w:cs="Tahoma"/>
                <w:sz w:val="20"/>
                <w:szCs w:val="24"/>
                <w:lang/>
              </w:rPr>
              <w:t xml:space="preserve"> U</w:t>
            </w:r>
            <w:r>
              <w:rPr>
                <w:rFonts w:ascii="Tahoma" w:hAnsi="Tahoma" w:cs="Tahoma"/>
                <w:sz w:val="20"/>
                <w:szCs w:val="24"/>
              </w:rPr>
              <w:t xml:space="preserve">, </w:t>
            </w:r>
            <w:r>
              <w:rPr>
                <w:rFonts w:ascii="Tahoma" w:hAnsi="Tahoma" w:cs="Tahoma"/>
                <w:sz w:val="20"/>
                <w:szCs w:val="24"/>
                <w:lang/>
              </w:rPr>
              <w:t>kter</w:t>
            </w:r>
            <w:r>
              <w:rPr>
                <w:rFonts w:ascii="Tahoma" w:hAnsi="Tahoma" w:cs="Tahoma"/>
                <w:sz w:val="20"/>
                <w:szCs w:val="24"/>
              </w:rPr>
              <w:t>á</w:t>
            </w:r>
            <w:r>
              <w:rPr>
                <w:rFonts w:ascii="Tahoma" w:hAnsi="Tahoma" w:cs="Tahoma"/>
                <w:sz w:val="20"/>
                <w:szCs w:val="24"/>
                <w:lang/>
              </w:rPr>
              <w:t xml:space="preserve"> vyjadřuje jako by chybu (odchylku)</w:t>
            </w:r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r>
              <w:rPr>
                <w:rFonts w:ascii="Tahoma" w:hAnsi="Tahoma" w:cs="Tahoma"/>
                <w:sz w:val="20"/>
                <w:szCs w:val="24"/>
                <w:lang/>
              </w:rPr>
              <w:t xml:space="preserve">a čím je odchylka </w:t>
            </w:r>
            <w:r w:rsidRPr="009A5391">
              <w:rPr>
                <w:rFonts w:ascii="Tahoma" w:hAnsi="Tahoma" w:cs="Tahoma"/>
                <w:b/>
                <w:sz w:val="20"/>
                <w:szCs w:val="24"/>
                <w:lang/>
              </w:rPr>
              <w:t>vyšší</w:t>
            </w:r>
            <w:r>
              <w:rPr>
                <w:rFonts w:ascii="Tahoma" w:hAnsi="Tahoma" w:cs="Tahoma"/>
                <w:sz w:val="20"/>
                <w:szCs w:val="24"/>
                <w:lang/>
              </w:rPr>
              <w:t xml:space="preserve"> tím je </w:t>
            </w:r>
            <w:r w:rsidRPr="009A5391">
              <w:rPr>
                <w:rFonts w:ascii="Tahoma" w:hAnsi="Tahoma" w:cs="Tahoma"/>
                <w:b/>
                <w:sz w:val="20"/>
                <w:szCs w:val="24"/>
                <w:lang/>
              </w:rPr>
              <w:t>méně</w:t>
            </w:r>
            <w:r>
              <w:rPr>
                <w:rFonts w:ascii="Tahoma" w:hAnsi="Tahoma" w:cs="Tahoma"/>
                <w:sz w:val="20"/>
                <w:szCs w:val="24"/>
                <w:lang/>
              </w:rPr>
              <w:t xml:space="preserve"> </w:t>
            </w:r>
            <w:r w:rsidRPr="009A5391">
              <w:rPr>
                <w:rFonts w:ascii="Tahoma" w:hAnsi="Tahoma" w:cs="Tahoma"/>
                <w:b/>
                <w:sz w:val="20"/>
                <w:szCs w:val="24"/>
                <w:lang/>
              </w:rPr>
              <w:t>pravděpodobné</w:t>
            </w:r>
            <w:r w:rsidRPr="009A5391">
              <w:rPr>
                <w:rFonts w:ascii="Tahoma" w:hAnsi="Tahoma" w:cs="Tahoma"/>
                <w:sz w:val="20"/>
                <w:szCs w:val="24"/>
              </w:rPr>
              <w:t>,</w:t>
            </w:r>
            <w:r>
              <w:rPr>
                <w:rFonts w:ascii="Tahoma" w:hAnsi="Tahoma" w:cs="Tahoma"/>
                <w:sz w:val="20"/>
                <w:szCs w:val="24"/>
                <w:lang/>
              </w:rPr>
              <w:t xml:space="preserve"> že f je správné přiřazení</w:t>
            </w:r>
            <w:r>
              <w:rPr>
                <w:rFonts w:ascii="Tahoma" w:hAnsi="Tahoma" w:cs="Tahoma"/>
                <w:sz w:val="20"/>
                <w:szCs w:val="24"/>
              </w:rPr>
              <w:t xml:space="preserve">, </w:t>
            </w:r>
            <w:r>
              <w:rPr>
                <w:rFonts w:ascii="Tahoma" w:hAnsi="Tahoma" w:cs="Tahoma"/>
                <w:sz w:val="20"/>
                <w:szCs w:val="24"/>
                <w:lang/>
              </w:rPr>
              <w:t xml:space="preserve">takže musíš najít takové přiřazení </w:t>
            </w:r>
            <w:proofErr w:type="spellStart"/>
            <w:r>
              <w:rPr>
                <w:rFonts w:ascii="Tahoma" w:hAnsi="Tahoma" w:cs="Tahoma"/>
                <w:sz w:val="20"/>
                <w:szCs w:val="24"/>
                <w:lang/>
              </w:rPr>
              <w:t>labelů</w:t>
            </w:r>
            <w:proofErr w:type="spellEnd"/>
            <w:r>
              <w:rPr>
                <w:rFonts w:ascii="Tahoma" w:hAnsi="Tahoma" w:cs="Tahoma"/>
                <w:sz w:val="20"/>
                <w:szCs w:val="24"/>
                <w:lang/>
              </w:rPr>
              <w:t xml:space="preserve"> f, pro které je energie U nejmenší</w:t>
            </w:r>
            <w:r>
              <w:rPr>
                <w:rFonts w:ascii="Tahoma" w:hAnsi="Tahoma" w:cs="Tahoma"/>
                <w:sz w:val="20"/>
                <w:szCs w:val="24"/>
              </w:rPr>
              <w:t xml:space="preserve">, </w:t>
            </w:r>
            <w:r>
              <w:rPr>
                <w:rFonts w:ascii="Tahoma" w:hAnsi="Tahoma" w:cs="Tahoma"/>
                <w:sz w:val="20"/>
                <w:szCs w:val="24"/>
                <w:lang/>
              </w:rPr>
              <w:t>abys měl největší pravděpodobnost, že to f je správné</w:t>
            </w:r>
            <w:r>
              <w:rPr>
                <w:rFonts w:ascii="Tahoma" w:hAnsi="Tahoma" w:cs="Tahoma"/>
                <w:sz w:val="20"/>
                <w:szCs w:val="24"/>
              </w:rPr>
              <w:t xml:space="preserve">. </w:t>
            </w:r>
          </w:p>
          <w:p w:rsidR="00B04EB7" w:rsidRDefault="00B04EB7" w:rsidP="00AA43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</w:p>
          <w:p w:rsidR="00E91F15" w:rsidRDefault="00E91F15" w:rsidP="00AA43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noProof/>
                <w:sz w:val="20"/>
                <w:szCs w:val="24"/>
                <w:lang w:eastAsia="cs-CZ"/>
              </w:rPr>
              <w:drawing>
                <wp:inline distT="0" distB="0" distL="0" distR="0">
                  <wp:extent cx="3219562" cy="581025"/>
                  <wp:effectExtent l="19050" t="0" r="0" b="0"/>
                  <wp:docPr id="174" name="obrázek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562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F15" w:rsidRDefault="00E91F15" w:rsidP="00AA43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</w:p>
          <w:p w:rsidR="00E91F15" w:rsidRDefault="00666FA7" w:rsidP="00524EF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  <w:lang/>
              </w:rPr>
              <w:t>Takže energie se rovná:</w:t>
            </w:r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r>
              <w:rPr>
                <w:rFonts w:ascii="Tahoma" w:hAnsi="Tahoma" w:cs="Tahoma"/>
                <w:sz w:val="20"/>
                <w:szCs w:val="24"/>
                <w:lang/>
              </w:rPr>
              <w:t xml:space="preserve">pro každý pixel sečteš jeho </w:t>
            </w:r>
            <w:proofErr w:type="spellStart"/>
            <w:r>
              <w:rPr>
                <w:rFonts w:ascii="Tahoma" w:hAnsi="Tahoma" w:cs="Tahoma"/>
                <w:sz w:val="20"/>
                <w:szCs w:val="24"/>
                <w:lang/>
              </w:rPr>
              <w:t>potencial</w:t>
            </w:r>
            <w:proofErr w:type="spellEnd"/>
            <w:r>
              <w:rPr>
                <w:rFonts w:ascii="Tahoma" w:hAnsi="Tahoma" w:cs="Tahoma"/>
                <w:sz w:val="20"/>
                <w:szCs w:val="24"/>
                <w:lang/>
              </w:rPr>
              <w:t xml:space="preserve"> V1(f_i)</w:t>
            </w:r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r>
              <w:rPr>
                <w:rFonts w:ascii="Tahoma" w:hAnsi="Tahoma" w:cs="Tahoma"/>
                <w:sz w:val="20"/>
                <w:szCs w:val="24"/>
                <w:lang/>
              </w:rPr>
              <w:t xml:space="preserve">a pro každý pixel sečteš nějaké potenciály </w:t>
            </w:r>
            <w:proofErr w:type="spellStart"/>
            <w:r>
              <w:rPr>
                <w:rFonts w:ascii="Tahoma" w:hAnsi="Tahoma" w:cs="Tahoma"/>
                <w:sz w:val="20"/>
                <w:szCs w:val="24"/>
                <w:lang/>
              </w:rPr>
              <w:t>pezi</w:t>
            </w:r>
            <w:proofErr w:type="spellEnd"/>
            <w:r>
              <w:rPr>
                <w:rFonts w:ascii="Tahoma" w:hAnsi="Tahoma" w:cs="Tahoma"/>
                <w:sz w:val="20"/>
                <w:szCs w:val="24"/>
                <w:lang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  <w:lang/>
              </w:rPr>
              <w:t>pixelem</w:t>
            </w:r>
            <w:proofErr w:type="spellEnd"/>
            <w:r>
              <w:rPr>
                <w:rFonts w:ascii="Tahoma" w:hAnsi="Tahoma" w:cs="Tahoma"/>
                <w:sz w:val="20"/>
                <w:szCs w:val="24"/>
                <w:lang/>
              </w:rPr>
              <w:t xml:space="preserve"> a jiným </w:t>
            </w:r>
            <w:proofErr w:type="spellStart"/>
            <w:r>
              <w:rPr>
                <w:rFonts w:ascii="Tahoma" w:hAnsi="Tahoma" w:cs="Tahoma"/>
                <w:sz w:val="20"/>
                <w:szCs w:val="24"/>
                <w:lang/>
              </w:rPr>
              <w:t>pixelem</w:t>
            </w:r>
            <w:proofErr w:type="spellEnd"/>
            <w:r>
              <w:rPr>
                <w:rFonts w:ascii="Tahoma" w:hAnsi="Tahoma" w:cs="Tahoma"/>
                <w:sz w:val="20"/>
                <w:szCs w:val="24"/>
                <w:lang/>
              </w:rPr>
              <w:t xml:space="preserve"> v okolí</w:t>
            </w:r>
            <w:r>
              <w:rPr>
                <w:rFonts w:ascii="Tahoma" w:hAnsi="Tahoma" w:cs="Tahoma"/>
                <w:sz w:val="20"/>
                <w:szCs w:val="24"/>
              </w:rPr>
              <w:t xml:space="preserve">, </w:t>
            </w:r>
            <w:r>
              <w:rPr>
                <w:rFonts w:ascii="Tahoma" w:hAnsi="Tahoma" w:cs="Tahoma"/>
                <w:sz w:val="20"/>
                <w:szCs w:val="24"/>
                <w:lang/>
              </w:rPr>
              <w:t>ty potenciály vyjadřují chybu</w:t>
            </w:r>
            <w:r>
              <w:rPr>
                <w:rFonts w:ascii="Tahoma" w:hAnsi="Tahoma" w:cs="Tahoma"/>
                <w:sz w:val="20"/>
                <w:szCs w:val="24"/>
              </w:rPr>
              <w:t xml:space="preserve">. </w:t>
            </w:r>
          </w:p>
        </w:tc>
        <w:tc>
          <w:tcPr>
            <w:tcW w:w="3977" w:type="dxa"/>
          </w:tcPr>
          <w:p w:rsidR="00B04EB7" w:rsidRDefault="00B04EB7" w:rsidP="00B04E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noProof/>
                <w:sz w:val="20"/>
                <w:szCs w:val="24"/>
                <w:lang w:eastAsia="cs-CZ"/>
              </w:rPr>
              <w:drawing>
                <wp:inline distT="0" distB="0" distL="0" distR="0">
                  <wp:extent cx="2085975" cy="1775665"/>
                  <wp:effectExtent l="19050" t="0" r="9525" b="0"/>
                  <wp:docPr id="171" name="obrázek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77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EB7" w:rsidRDefault="00524EFC" w:rsidP="00AA43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N</w:t>
      </w:r>
      <w:r>
        <w:rPr>
          <w:rFonts w:ascii="Tahoma" w:hAnsi="Tahoma" w:cs="Tahoma"/>
          <w:sz w:val="20"/>
          <w:szCs w:val="24"/>
          <w:lang/>
        </w:rPr>
        <w:t xml:space="preserve">a cvičení jsme to dělali nějak tak, že pokud </w:t>
      </w:r>
      <w:proofErr w:type="gramStart"/>
      <w:r>
        <w:rPr>
          <w:rFonts w:ascii="Tahoma" w:hAnsi="Tahoma" w:cs="Tahoma"/>
          <w:sz w:val="20"/>
          <w:szCs w:val="24"/>
          <w:lang/>
        </w:rPr>
        <w:t>jsou</w:t>
      </w:r>
      <w:proofErr w:type="gramEnd"/>
      <w:r>
        <w:rPr>
          <w:rFonts w:ascii="Tahoma" w:hAnsi="Tahoma" w:cs="Tahoma"/>
          <w:sz w:val="20"/>
          <w:szCs w:val="24"/>
          <w:lang/>
        </w:rPr>
        <w:t xml:space="preserve"> dva sousední </w:t>
      </w:r>
      <w:proofErr w:type="spellStart"/>
      <w:r>
        <w:rPr>
          <w:rFonts w:ascii="Tahoma" w:hAnsi="Tahoma" w:cs="Tahoma"/>
          <w:sz w:val="20"/>
          <w:szCs w:val="24"/>
          <w:lang/>
        </w:rPr>
        <w:t>pixely</w:t>
      </w:r>
      <w:proofErr w:type="spellEnd"/>
      <w:r>
        <w:rPr>
          <w:rFonts w:ascii="Tahoma" w:hAnsi="Tahoma" w:cs="Tahoma"/>
          <w:sz w:val="20"/>
          <w:szCs w:val="24"/>
          <w:lang/>
        </w:rPr>
        <w:t xml:space="preserve"> </w:t>
      </w:r>
      <w:proofErr w:type="gramStart"/>
      <w:r>
        <w:rPr>
          <w:rFonts w:ascii="Tahoma" w:hAnsi="Tahoma" w:cs="Tahoma"/>
          <w:sz w:val="20"/>
          <w:szCs w:val="24"/>
          <w:lang/>
        </w:rPr>
        <w:t>mají</w:t>
      </w:r>
      <w:proofErr w:type="gramEnd"/>
      <w:r>
        <w:rPr>
          <w:rFonts w:ascii="Tahoma" w:hAnsi="Tahoma" w:cs="Tahoma"/>
          <w:sz w:val="20"/>
          <w:szCs w:val="24"/>
          <w:lang/>
        </w:rPr>
        <w:t xml:space="preserve"> </w:t>
      </w:r>
      <w:r w:rsidRPr="00666FA7">
        <w:rPr>
          <w:rFonts w:ascii="Tahoma" w:hAnsi="Tahoma" w:cs="Tahoma"/>
          <w:b/>
          <w:sz w:val="20"/>
          <w:szCs w:val="24"/>
          <w:lang/>
        </w:rPr>
        <w:t>totožný</w:t>
      </w:r>
      <w:r>
        <w:rPr>
          <w:rFonts w:ascii="Tahoma" w:hAnsi="Tahoma" w:cs="Tahoma"/>
          <w:sz w:val="20"/>
          <w:szCs w:val="24"/>
          <w:lang/>
        </w:rPr>
        <w:t xml:space="preserve"> </w:t>
      </w:r>
      <w:proofErr w:type="spellStart"/>
      <w:r w:rsidRPr="00666FA7">
        <w:rPr>
          <w:rFonts w:ascii="Tahoma" w:hAnsi="Tahoma" w:cs="Tahoma"/>
          <w:b/>
          <w:sz w:val="20"/>
          <w:szCs w:val="24"/>
          <w:lang/>
        </w:rPr>
        <w:t>label</w:t>
      </w:r>
      <w:proofErr w:type="spellEnd"/>
      <w:r>
        <w:rPr>
          <w:rFonts w:ascii="Tahoma" w:hAnsi="Tahoma" w:cs="Tahoma"/>
          <w:sz w:val="20"/>
          <w:szCs w:val="24"/>
          <w:lang/>
        </w:rPr>
        <w:t>, tak V2(f_i, f_i') = 0</w:t>
      </w:r>
      <w:r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  <w:lang/>
        </w:rPr>
        <w:t xml:space="preserve">a pokud měli </w:t>
      </w:r>
      <w:r w:rsidRPr="00666FA7">
        <w:rPr>
          <w:rFonts w:ascii="Tahoma" w:hAnsi="Tahoma" w:cs="Tahoma"/>
          <w:b/>
          <w:sz w:val="20"/>
          <w:szCs w:val="24"/>
          <w:lang/>
        </w:rPr>
        <w:t>různý</w:t>
      </w:r>
      <w:r>
        <w:rPr>
          <w:rFonts w:ascii="Tahoma" w:hAnsi="Tahoma" w:cs="Tahoma"/>
          <w:sz w:val="20"/>
          <w:szCs w:val="24"/>
          <w:lang/>
        </w:rPr>
        <w:t xml:space="preserve"> </w:t>
      </w:r>
      <w:proofErr w:type="spellStart"/>
      <w:r w:rsidRPr="00666FA7">
        <w:rPr>
          <w:rFonts w:ascii="Tahoma" w:hAnsi="Tahoma" w:cs="Tahoma"/>
          <w:b/>
          <w:sz w:val="20"/>
          <w:szCs w:val="24"/>
          <w:lang/>
        </w:rPr>
        <w:t>label</w:t>
      </w:r>
      <w:proofErr w:type="spellEnd"/>
      <w:r>
        <w:rPr>
          <w:rFonts w:ascii="Tahoma" w:hAnsi="Tahoma" w:cs="Tahoma"/>
          <w:sz w:val="20"/>
          <w:szCs w:val="24"/>
          <w:lang/>
        </w:rPr>
        <w:t>, tak  V2(f_i, f_i') = 1</w:t>
      </w:r>
      <w:r>
        <w:rPr>
          <w:rFonts w:ascii="Tahoma" w:hAnsi="Tahoma" w:cs="Tahoma"/>
          <w:sz w:val="20"/>
          <w:szCs w:val="24"/>
        </w:rPr>
        <w:t xml:space="preserve">, </w:t>
      </w:r>
      <w:r>
        <w:rPr>
          <w:rFonts w:ascii="Tahoma" w:hAnsi="Tahoma" w:cs="Tahoma"/>
          <w:sz w:val="20"/>
          <w:szCs w:val="24"/>
          <w:lang/>
        </w:rPr>
        <w:t xml:space="preserve">takže různé </w:t>
      </w:r>
      <w:proofErr w:type="spellStart"/>
      <w:r>
        <w:rPr>
          <w:rFonts w:ascii="Tahoma" w:hAnsi="Tahoma" w:cs="Tahoma"/>
          <w:sz w:val="20"/>
          <w:szCs w:val="24"/>
          <w:lang/>
        </w:rPr>
        <w:t>labely</w:t>
      </w:r>
      <w:proofErr w:type="spellEnd"/>
      <w:r>
        <w:rPr>
          <w:rFonts w:ascii="Tahoma" w:hAnsi="Tahoma" w:cs="Tahoma"/>
          <w:sz w:val="20"/>
          <w:szCs w:val="24"/>
          <w:lang/>
        </w:rPr>
        <w:t xml:space="preserve"> jsme penalizovali chybou 1</w:t>
      </w:r>
      <w:r>
        <w:rPr>
          <w:rFonts w:ascii="Tahoma" w:hAnsi="Tahoma" w:cs="Tahoma"/>
          <w:sz w:val="20"/>
          <w:szCs w:val="24"/>
        </w:rPr>
        <w:t xml:space="preserve">, </w:t>
      </w:r>
      <w:r>
        <w:rPr>
          <w:rFonts w:ascii="Tahoma" w:hAnsi="Tahoma" w:cs="Tahoma"/>
          <w:sz w:val="20"/>
          <w:szCs w:val="24"/>
          <w:lang/>
        </w:rPr>
        <w:t xml:space="preserve">tak si to </w:t>
      </w:r>
      <w:proofErr w:type="spellStart"/>
      <w:r>
        <w:rPr>
          <w:rFonts w:ascii="Tahoma" w:hAnsi="Tahoma" w:cs="Tahoma"/>
          <w:sz w:val="20"/>
          <w:szCs w:val="24"/>
          <w:lang/>
        </w:rPr>
        <w:t>p</w:t>
      </w:r>
      <w:r>
        <w:rPr>
          <w:rFonts w:ascii="Tahoma" w:hAnsi="Tahoma" w:cs="Tahoma"/>
          <w:sz w:val="20"/>
          <w:szCs w:val="24"/>
        </w:rPr>
        <w:t>ř</w:t>
      </w:r>
      <w:r>
        <w:rPr>
          <w:rFonts w:ascii="Tahoma" w:hAnsi="Tahoma" w:cs="Tahoma"/>
          <w:sz w:val="20"/>
          <w:szCs w:val="24"/>
          <w:lang/>
        </w:rPr>
        <w:t>edstav</w:t>
      </w:r>
      <w:proofErr w:type="spellEnd"/>
      <w:r>
        <w:rPr>
          <w:rFonts w:ascii="Tahoma" w:hAnsi="Tahoma" w:cs="Tahoma"/>
          <w:sz w:val="20"/>
          <w:szCs w:val="24"/>
          <w:lang/>
        </w:rPr>
        <w:t xml:space="preserve"> teď v grafu</w:t>
      </w:r>
      <w:r>
        <w:rPr>
          <w:rFonts w:ascii="Tahoma" w:hAnsi="Tahoma" w:cs="Tahoma"/>
          <w:sz w:val="20"/>
          <w:szCs w:val="24"/>
        </w:rPr>
        <w:t>.</w:t>
      </w:r>
    </w:p>
    <w:p w:rsidR="009A5391" w:rsidRPr="00AA437D" w:rsidRDefault="009A5391" w:rsidP="00AA43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3138A2" w:rsidRDefault="00661320" w:rsidP="003138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/>
        </w:rPr>
      </w:pPr>
      <w:r>
        <w:rPr>
          <w:rFonts w:ascii="Tahoma" w:hAnsi="Tahoma" w:cs="Tahoma"/>
          <w:sz w:val="20"/>
          <w:szCs w:val="24"/>
        </w:rPr>
        <w:t>M</w:t>
      </w:r>
      <w:proofErr w:type="spellStart"/>
      <w:r>
        <w:rPr>
          <w:rFonts w:ascii="Tahoma" w:hAnsi="Tahoma" w:cs="Tahoma"/>
          <w:sz w:val="20"/>
          <w:szCs w:val="24"/>
          <w:lang/>
        </w:rPr>
        <w:t>áme</w:t>
      </w:r>
      <w:proofErr w:type="spellEnd"/>
      <w:r>
        <w:rPr>
          <w:rFonts w:ascii="Tahoma" w:hAnsi="Tahoma" w:cs="Tahoma"/>
          <w:sz w:val="20"/>
          <w:szCs w:val="24"/>
          <w:lang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  <w:lang/>
        </w:rPr>
        <w:t>pixely</w:t>
      </w:r>
      <w:proofErr w:type="spellEnd"/>
      <w:r>
        <w:rPr>
          <w:rFonts w:ascii="Tahoma" w:hAnsi="Tahoma" w:cs="Tahoma"/>
          <w:sz w:val="20"/>
          <w:szCs w:val="24"/>
        </w:rPr>
        <w:t xml:space="preserve">, </w:t>
      </w:r>
      <w:r>
        <w:rPr>
          <w:rFonts w:ascii="Tahoma" w:hAnsi="Tahoma" w:cs="Tahoma"/>
          <w:sz w:val="20"/>
          <w:szCs w:val="24"/>
          <w:lang/>
        </w:rPr>
        <w:t xml:space="preserve">sousední </w:t>
      </w:r>
      <w:proofErr w:type="spellStart"/>
      <w:r>
        <w:rPr>
          <w:rFonts w:ascii="Tahoma" w:hAnsi="Tahoma" w:cs="Tahoma"/>
          <w:sz w:val="20"/>
          <w:szCs w:val="24"/>
          <w:lang/>
        </w:rPr>
        <w:t>pixely</w:t>
      </w:r>
      <w:proofErr w:type="spellEnd"/>
      <w:r>
        <w:rPr>
          <w:rFonts w:ascii="Tahoma" w:hAnsi="Tahoma" w:cs="Tahoma"/>
          <w:sz w:val="20"/>
          <w:szCs w:val="24"/>
          <w:lang/>
        </w:rPr>
        <w:t xml:space="preserve"> jsou mezi sebou spojeny hranami</w:t>
      </w:r>
      <w:r>
        <w:rPr>
          <w:rFonts w:ascii="Tahoma" w:hAnsi="Tahoma" w:cs="Tahoma"/>
          <w:sz w:val="20"/>
          <w:szCs w:val="24"/>
        </w:rPr>
        <w:t xml:space="preserve">. </w:t>
      </w:r>
      <w:proofErr w:type="gramStart"/>
      <w:r w:rsidR="003138A2">
        <w:rPr>
          <w:rFonts w:ascii="Tahoma" w:hAnsi="Tahoma" w:cs="Tahoma"/>
          <w:sz w:val="20"/>
          <w:szCs w:val="24"/>
        </w:rPr>
        <w:t>T</w:t>
      </w:r>
      <w:proofErr w:type="spellStart"/>
      <w:r w:rsidR="003138A2">
        <w:rPr>
          <w:rFonts w:ascii="Tahoma" w:hAnsi="Tahoma" w:cs="Tahoma"/>
          <w:sz w:val="20"/>
          <w:szCs w:val="24"/>
          <w:lang/>
        </w:rPr>
        <w:t>am</w:t>
      </w:r>
      <w:proofErr w:type="spellEnd"/>
      <w:r w:rsidR="003138A2">
        <w:rPr>
          <w:rFonts w:ascii="Tahoma" w:hAnsi="Tahoma" w:cs="Tahoma"/>
          <w:sz w:val="20"/>
          <w:szCs w:val="24"/>
          <w:lang/>
        </w:rPr>
        <w:t xml:space="preserve"> , kde</w:t>
      </w:r>
      <w:proofErr w:type="gramEnd"/>
      <w:r w:rsidR="003138A2">
        <w:rPr>
          <w:rFonts w:ascii="Tahoma" w:hAnsi="Tahoma" w:cs="Tahoma"/>
          <w:sz w:val="20"/>
          <w:szCs w:val="24"/>
          <w:lang/>
        </w:rPr>
        <w:t xml:space="preserve"> </w:t>
      </w:r>
      <w:proofErr w:type="spellStart"/>
      <w:r w:rsidR="003138A2">
        <w:rPr>
          <w:rFonts w:ascii="Tahoma" w:hAnsi="Tahoma" w:cs="Tahoma"/>
          <w:sz w:val="20"/>
          <w:szCs w:val="24"/>
          <w:lang/>
        </w:rPr>
        <w:t>pixely</w:t>
      </w:r>
      <w:proofErr w:type="spellEnd"/>
      <w:r w:rsidR="003138A2">
        <w:rPr>
          <w:rFonts w:ascii="Tahoma" w:hAnsi="Tahoma" w:cs="Tahoma"/>
          <w:sz w:val="20"/>
          <w:szCs w:val="24"/>
          <w:lang/>
        </w:rPr>
        <w:t xml:space="preserve"> mají </w:t>
      </w:r>
      <w:r w:rsidR="003138A2" w:rsidRPr="003138A2">
        <w:rPr>
          <w:rFonts w:ascii="Tahoma" w:hAnsi="Tahoma" w:cs="Tahoma"/>
          <w:b/>
          <w:sz w:val="20"/>
          <w:szCs w:val="24"/>
          <w:lang/>
        </w:rPr>
        <w:t xml:space="preserve">stejný </w:t>
      </w:r>
      <w:proofErr w:type="spellStart"/>
      <w:r w:rsidR="003138A2" w:rsidRPr="003138A2">
        <w:rPr>
          <w:rFonts w:ascii="Tahoma" w:hAnsi="Tahoma" w:cs="Tahoma"/>
          <w:b/>
          <w:sz w:val="20"/>
          <w:szCs w:val="24"/>
          <w:lang/>
        </w:rPr>
        <w:t>label</w:t>
      </w:r>
      <w:proofErr w:type="spellEnd"/>
      <w:r w:rsidR="003138A2">
        <w:rPr>
          <w:rFonts w:ascii="Tahoma" w:hAnsi="Tahoma" w:cs="Tahoma"/>
          <w:sz w:val="20"/>
          <w:szCs w:val="24"/>
          <w:lang/>
        </w:rPr>
        <w:t xml:space="preserve"> má hrana cenu 0</w:t>
      </w:r>
    </w:p>
    <w:p w:rsidR="00905013" w:rsidRDefault="003138A2" w:rsidP="009050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  <w:lang/>
        </w:rPr>
        <w:t xml:space="preserve">a tam kde mají </w:t>
      </w:r>
      <w:r w:rsidRPr="003138A2">
        <w:rPr>
          <w:rFonts w:ascii="Tahoma" w:hAnsi="Tahoma" w:cs="Tahoma"/>
          <w:b/>
          <w:sz w:val="20"/>
          <w:szCs w:val="24"/>
          <w:lang/>
        </w:rPr>
        <w:t xml:space="preserve">různý </w:t>
      </w:r>
      <w:proofErr w:type="spellStart"/>
      <w:r w:rsidRPr="003138A2">
        <w:rPr>
          <w:rFonts w:ascii="Tahoma" w:hAnsi="Tahoma" w:cs="Tahoma"/>
          <w:b/>
          <w:sz w:val="20"/>
          <w:szCs w:val="24"/>
          <w:lang/>
        </w:rPr>
        <w:t>label</w:t>
      </w:r>
      <w:proofErr w:type="spellEnd"/>
      <w:r>
        <w:rPr>
          <w:rFonts w:ascii="Tahoma" w:hAnsi="Tahoma" w:cs="Tahoma"/>
          <w:sz w:val="20"/>
          <w:szCs w:val="24"/>
          <w:lang/>
        </w:rPr>
        <w:t xml:space="preserve"> má hrana cenu 1</w:t>
      </w:r>
      <w:r>
        <w:rPr>
          <w:rFonts w:ascii="Tahoma" w:hAnsi="Tahoma" w:cs="Tahoma"/>
          <w:sz w:val="20"/>
          <w:szCs w:val="24"/>
        </w:rPr>
        <w:t xml:space="preserve">, </w:t>
      </w:r>
      <w:r>
        <w:rPr>
          <w:rFonts w:ascii="Tahoma" w:hAnsi="Tahoma" w:cs="Tahoma"/>
          <w:sz w:val="20"/>
          <w:szCs w:val="24"/>
          <w:lang/>
        </w:rPr>
        <w:t xml:space="preserve">najde se řešení pro </w:t>
      </w:r>
      <w:r w:rsidRPr="003138A2">
        <w:rPr>
          <w:rFonts w:ascii="Tahoma" w:hAnsi="Tahoma" w:cs="Tahoma"/>
          <w:b/>
          <w:sz w:val="20"/>
          <w:szCs w:val="24"/>
          <w:lang/>
        </w:rPr>
        <w:t>maximální tok</w:t>
      </w:r>
      <w:r>
        <w:rPr>
          <w:rFonts w:ascii="Tahoma" w:hAnsi="Tahoma" w:cs="Tahoma"/>
          <w:sz w:val="20"/>
          <w:szCs w:val="24"/>
          <w:lang/>
        </w:rPr>
        <w:t xml:space="preserve"> v grafu</w:t>
      </w:r>
      <w:r>
        <w:rPr>
          <w:rFonts w:ascii="Tahoma" w:hAnsi="Tahoma" w:cs="Tahoma"/>
          <w:sz w:val="20"/>
          <w:szCs w:val="24"/>
        </w:rPr>
        <w:t xml:space="preserve">, </w:t>
      </w:r>
      <w:r>
        <w:rPr>
          <w:rFonts w:ascii="Tahoma" w:hAnsi="Tahoma" w:cs="Tahoma"/>
          <w:sz w:val="20"/>
          <w:szCs w:val="24"/>
          <w:lang/>
        </w:rPr>
        <w:t>takže hranami, které mají větší chybu (větší váhu) proteče víc, hranami bez chyb proteče méně</w:t>
      </w:r>
      <w:r>
        <w:rPr>
          <w:rFonts w:ascii="Tahoma" w:hAnsi="Tahoma" w:cs="Tahoma"/>
          <w:sz w:val="20"/>
          <w:szCs w:val="24"/>
        </w:rPr>
        <w:t xml:space="preserve">, </w:t>
      </w:r>
      <w:r>
        <w:rPr>
          <w:rFonts w:ascii="Tahoma" w:hAnsi="Tahoma" w:cs="Tahoma"/>
          <w:sz w:val="20"/>
          <w:szCs w:val="24"/>
          <w:lang/>
        </w:rPr>
        <w:t xml:space="preserve">takže tím maximálním tokem získáš hrany, kterými toho </w:t>
      </w:r>
      <w:r w:rsidRPr="003138A2">
        <w:rPr>
          <w:rFonts w:ascii="Tahoma" w:hAnsi="Tahoma" w:cs="Tahoma"/>
          <w:b/>
          <w:sz w:val="20"/>
          <w:szCs w:val="24"/>
          <w:lang/>
        </w:rPr>
        <w:t>protéká nejvíc</w:t>
      </w:r>
      <w:r>
        <w:rPr>
          <w:rFonts w:ascii="Tahoma" w:hAnsi="Tahoma" w:cs="Tahoma"/>
          <w:sz w:val="20"/>
          <w:szCs w:val="24"/>
          <w:lang/>
        </w:rPr>
        <w:t xml:space="preserve"> a to je ten </w:t>
      </w:r>
      <w:r w:rsidRPr="003138A2">
        <w:rPr>
          <w:rFonts w:ascii="Tahoma" w:hAnsi="Tahoma" w:cs="Tahoma"/>
          <w:b/>
          <w:sz w:val="20"/>
          <w:szCs w:val="24"/>
          <w:lang/>
        </w:rPr>
        <w:t>minimální řez</w:t>
      </w:r>
      <w:r>
        <w:rPr>
          <w:rFonts w:ascii="Tahoma" w:hAnsi="Tahoma" w:cs="Tahoma"/>
          <w:sz w:val="20"/>
          <w:szCs w:val="24"/>
        </w:rPr>
        <w:t xml:space="preserve">. </w:t>
      </w:r>
      <w:r w:rsidR="00905013">
        <w:rPr>
          <w:rFonts w:ascii="Tahoma" w:hAnsi="Tahoma" w:cs="Tahoma"/>
          <w:sz w:val="20"/>
          <w:szCs w:val="24"/>
        </w:rPr>
        <w:t xml:space="preserve">A </w:t>
      </w:r>
      <w:r w:rsidR="00905013">
        <w:rPr>
          <w:rFonts w:ascii="Tahoma" w:hAnsi="Tahoma" w:cs="Tahoma"/>
          <w:sz w:val="20"/>
          <w:szCs w:val="24"/>
          <w:lang/>
        </w:rPr>
        <w:t xml:space="preserve">rozřízneš to tam, kde </w:t>
      </w:r>
      <w:proofErr w:type="spellStart"/>
      <w:r w:rsidR="00905013">
        <w:rPr>
          <w:rFonts w:ascii="Tahoma" w:hAnsi="Tahoma" w:cs="Tahoma"/>
          <w:sz w:val="20"/>
          <w:szCs w:val="24"/>
          <w:lang/>
        </w:rPr>
        <w:t>pixely</w:t>
      </w:r>
      <w:proofErr w:type="spellEnd"/>
      <w:r w:rsidR="00905013">
        <w:rPr>
          <w:rFonts w:ascii="Tahoma" w:hAnsi="Tahoma" w:cs="Tahoma"/>
          <w:sz w:val="20"/>
          <w:szCs w:val="24"/>
          <w:lang/>
        </w:rPr>
        <w:t xml:space="preserve"> jsou nejvíc různé</w:t>
      </w:r>
      <w:r w:rsidR="00905013">
        <w:rPr>
          <w:rFonts w:ascii="Tahoma" w:hAnsi="Tahoma" w:cs="Tahoma"/>
          <w:sz w:val="20"/>
          <w:szCs w:val="24"/>
        </w:rPr>
        <w:t xml:space="preserve">. </w:t>
      </w:r>
    </w:p>
    <w:p w:rsidR="009734A2" w:rsidRDefault="009734A2" w:rsidP="009734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/>
        </w:rPr>
      </w:pPr>
      <w:r w:rsidRPr="009734A2">
        <w:rPr>
          <w:rFonts w:ascii="Tahoma" w:hAnsi="Tahoma" w:cs="Tahoma"/>
          <w:b/>
          <w:sz w:val="20"/>
          <w:szCs w:val="24"/>
        </w:rPr>
        <w:t>P</w:t>
      </w:r>
      <w:proofErr w:type="spellStart"/>
      <w:r w:rsidRPr="009734A2">
        <w:rPr>
          <w:rFonts w:ascii="Tahoma" w:hAnsi="Tahoma" w:cs="Tahoma"/>
          <w:b/>
          <w:sz w:val="20"/>
          <w:szCs w:val="24"/>
          <w:lang/>
        </w:rPr>
        <w:t>rincip</w:t>
      </w:r>
      <w:proofErr w:type="spellEnd"/>
      <w:r w:rsidRPr="009734A2">
        <w:rPr>
          <w:rFonts w:ascii="Tahoma" w:hAnsi="Tahoma" w:cs="Tahoma"/>
          <w:b/>
          <w:sz w:val="20"/>
          <w:szCs w:val="24"/>
          <w:lang/>
        </w:rPr>
        <w:t xml:space="preserve"> je teda </w:t>
      </w:r>
      <w:proofErr w:type="spellStart"/>
      <w:r w:rsidRPr="009734A2">
        <w:rPr>
          <w:rFonts w:ascii="Tahoma" w:hAnsi="Tahoma" w:cs="Tahoma"/>
          <w:b/>
          <w:sz w:val="20"/>
          <w:szCs w:val="24"/>
          <w:lang/>
        </w:rPr>
        <w:t>takovej</w:t>
      </w:r>
      <w:proofErr w:type="spellEnd"/>
      <w:r>
        <w:rPr>
          <w:rFonts w:ascii="Tahoma" w:hAnsi="Tahoma" w:cs="Tahoma"/>
          <w:sz w:val="20"/>
          <w:szCs w:val="24"/>
          <w:lang/>
        </w:rPr>
        <w:t>:</w:t>
      </w:r>
    </w:p>
    <w:p w:rsidR="00B23234" w:rsidRPr="009A5391" w:rsidRDefault="009734A2" w:rsidP="009A539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H</w:t>
      </w:r>
      <w:proofErr w:type="spellStart"/>
      <w:r>
        <w:rPr>
          <w:rFonts w:ascii="Tahoma" w:hAnsi="Tahoma" w:cs="Tahoma"/>
          <w:sz w:val="20"/>
          <w:szCs w:val="24"/>
          <w:lang/>
        </w:rPr>
        <w:t>rany</w:t>
      </w:r>
      <w:proofErr w:type="spellEnd"/>
      <w:r>
        <w:rPr>
          <w:rFonts w:ascii="Tahoma" w:hAnsi="Tahoma" w:cs="Tahoma"/>
          <w:sz w:val="20"/>
          <w:szCs w:val="24"/>
          <w:lang/>
        </w:rPr>
        <w:t xml:space="preserve">, kde </w:t>
      </w:r>
      <w:proofErr w:type="spellStart"/>
      <w:r>
        <w:rPr>
          <w:rFonts w:ascii="Tahoma" w:hAnsi="Tahoma" w:cs="Tahoma"/>
          <w:sz w:val="20"/>
          <w:szCs w:val="24"/>
          <w:lang/>
        </w:rPr>
        <w:t>pixely</w:t>
      </w:r>
      <w:proofErr w:type="spellEnd"/>
      <w:r>
        <w:rPr>
          <w:rFonts w:ascii="Tahoma" w:hAnsi="Tahoma" w:cs="Tahoma"/>
          <w:sz w:val="20"/>
          <w:szCs w:val="24"/>
          <w:lang/>
        </w:rPr>
        <w:t xml:space="preserve"> </w:t>
      </w:r>
      <w:proofErr w:type="gramStart"/>
      <w:r>
        <w:rPr>
          <w:rFonts w:ascii="Tahoma" w:hAnsi="Tahoma" w:cs="Tahoma"/>
          <w:sz w:val="20"/>
          <w:szCs w:val="24"/>
          <w:lang/>
        </w:rPr>
        <w:t>jsou</w:t>
      </w:r>
      <w:proofErr w:type="gramEnd"/>
      <w:r>
        <w:rPr>
          <w:rFonts w:ascii="Tahoma" w:hAnsi="Tahoma" w:cs="Tahoma"/>
          <w:sz w:val="20"/>
          <w:szCs w:val="24"/>
          <w:lang/>
        </w:rPr>
        <w:t xml:space="preserve"> nejvíce rozlišné </w:t>
      </w:r>
      <w:proofErr w:type="gramStart"/>
      <w:r>
        <w:rPr>
          <w:rFonts w:ascii="Tahoma" w:hAnsi="Tahoma" w:cs="Tahoma"/>
          <w:sz w:val="20"/>
          <w:szCs w:val="24"/>
          <w:lang/>
        </w:rPr>
        <w:t>mají</w:t>
      </w:r>
      <w:proofErr w:type="gramEnd"/>
      <w:r>
        <w:rPr>
          <w:rFonts w:ascii="Tahoma" w:hAnsi="Tahoma" w:cs="Tahoma"/>
          <w:sz w:val="20"/>
          <w:szCs w:val="24"/>
          <w:lang/>
        </w:rPr>
        <w:t xml:space="preserve"> největší váhu (největší propustnost)</w:t>
      </w:r>
      <w:r>
        <w:rPr>
          <w:rFonts w:ascii="Tahoma" w:hAnsi="Tahoma" w:cs="Tahoma"/>
          <w:sz w:val="20"/>
          <w:szCs w:val="24"/>
        </w:rPr>
        <w:t xml:space="preserve">, </w:t>
      </w:r>
      <w:r>
        <w:rPr>
          <w:rFonts w:ascii="Tahoma" w:hAnsi="Tahoma" w:cs="Tahoma"/>
          <w:sz w:val="20"/>
          <w:szCs w:val="24"/>
          <w:lang/>
        </w:rPr>
        <w:t xml:space="preserve">řešíš </w:t>
      </w:r>
      <w:r w:rsidRPr="009734A2">
        <w:rPr>
          <w:rFonts w:ascii="Tahoma" w:hAnsi="Tahoma" w:cs="Tahoma"/>
          <w:b/>
          <w:sz w:val="20"/>
          <w:szCs w:val="24"/>
          <w:lang/>
        </w:rPr>
        <w:t>maximální tok</w:t>
      </w:r>
      <w:r>
        <w:rPr>
          <w:rFonts w:ascii="Tahoma" w:hAnsi="Tahoma" w:cs="Tahoma"/>
          <w:sz w:val="20"/>
          <w:szCs w:val="24"/>
          <w:lang/>
        </w:rPr>
        <w:t xml:space="preserve">, kterým najdeš takové hrany s velkou propustností (velkou různorodostí </w:t>
      </w:r>
      <w:proofErr w:type="spellStart"/>
      <w:r>
        <w:rPr>
          <w:rFonts w:ascii="Tahoma" w:hAnsi="Tahoma" w:cs="Tahoma"/>
          <w:sz w:val="20"/>
          <w:szCs w:val="24"/>
          <w:lang/>
        </w:rPr>
        <w:t>pixelů</w:t>
      </w:r>
      <w:proofErr w:type="spellEnd"/>
      <w:r>
        <w:rPr>
          <w:rFonts w:ascii="Tahoma" w:hAnsi="Tahoma" w:cs="Tahoma"/>
          <w:sz w:val="20"/>
          <w:szCs w:val="24"/>
          <w:lang/>
        </w:rPr>
        <w:t>)</w:t>
      </w:r>
      <w:r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  <w:lang/>
        </w:rPr>
        <w:t xml:space="preserve">a tam to rozřízneš (oddělíš </w:t>
      </w:r>
      <w:proofErr w:type="spellStart"/>
      <w:r>
        <w:rPr>
          <w:rFonts w:ascii="Tahoma" w:hAnsi="Tahoma" w:cs="Tahoma"/>
          <w:sz w:val="20"/>
          <w:szCs w:val="24"/>
          <w:lang/>
        </w:rPr>
        <w:t>pixely</w:t>
      </w:r>
      <w:proofErr w:type="spellEnd"/>
      <w:r>
        <w:rPr>
          <w:rFonts w:ascii="Tahoma" w:hAnsi="Tahoma" w:cs="Tahoma"/>
          <w:sz w:val="20"/>
          <w:szCs w:val="24"/>
          <w:lang/>
        </w:rPr>
        <w:t>, které si nejsou podobné)</w:t>
      </w:r>
      <w:r>
        <w:rPr>
          <w:rFonts w:ascii="Tahoma" w:hAnsi="Tahoma" w:cs="Tahoma"/>
          <w:sz w:val="20"/>
          <w:szCs w:val="24"/>
        </w:rPr>
        <w:t xml:space="preserve">. </w:t>
      </w:r>
    </w:p>
    <w:sectPr w:rsidR="00B23234" w:rsidRPr="009A5391" w:rsidSect="005567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F76A6"/>
    <w:multiLevelType w:val="multilevel"/>
    <w:tmpl w:val="3166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21BF"/>
    <w:rsid w:val="0004257A"/>
    <w:rsid w:val="00043B39"/>
    <w:rsid w:val="00060B56"/>
    <w:rsid w:val="0015127B"/>
    <w:rsid w:val="00176700"/>
    <w:rsid w:val="00195BBE"/>
    <w:rsid w:val="001E5FD6"/>
    <w:rsid w:val="002632DD"/>
    <w:rsid w:val="003138A2"/>
    <w:rsid w:val="00314C00"/>
    <w:rsid w:val="0036613C"/>
    <w:rsid w:val="00487D83"/>
    <w:rsid w:val="004C5502"/>
    <w:rsid w:val="004F75A0"/>
    <w:rsid w:val="005221BF"/>
    <w:rsid w:val="00524EFC"/>
    <w:rsid w:val="005567C8"/>
    <w:rsid w:val="00577047"/>
    <w:rsid w:val="005E266E"/>
    <w:rsid w:val="006525D9"/>
    <w:rsid w:val="00661320"/>
    <w:rsid w:val="00666FA7"/>
    <w:rsid w:val="00797ECB"/>
    <w:rsid w:val="007F024F"/>
    <w:rsid w:val="007F2C8C"/>
    <w:rsid w:val="00905013"/>
    <w:rsid w:val="00962D7C"/>
    <w:rsid w:val="009734A2"/>
    <w:rsid w:val="00996AA7"/>
    <w:rsid w:val="009A5391"/>
    <w:rsid w:val="009B21CA"/>
    <w:rsid w:val="00A41882"/>
    <w:rsid w:val="00AA437D"/>
    <w:rsid w:val="00AE24F9"/>
    <w:rsid w:val="00B04EB7"/>
    <w:rsid w:val="00B23234"/>
    <w:rsid w:val="00B6361F"/>
    <w:rsid w:val="00B80B23"/>
    <w:rsid w:val="00BD204B"/>
    <w:rsid w:val="00BF446E"/>
    <w:rsid w:val="00BF6DD5"/>
    <w:rsid w:val="00C110C6"/>
    <w:rsid w:val="00C478EF"/>
    <w:rsid w:val="00CE070A"/>
    <w:rsid w:val="00CE1670"/>
    <w:rsid w:val="00D0256D"/>
    <w:rsid w:val="00D03186"/>
    <w:rsid w:val="00DA4E31"/>
    <w:rsid w:val="00DA78A9"/>
    <w:rsid w:val="00E07FE4"/>
    <w:rsid w:val="00E14545"/>
    <w:rsid w:val="00E91F15"/>
    <w:rsid w:val="00F316DA"/>
    <w:rsid w:val="00F41DD3"/>
    <w:rsid w:val="00F60ED7"/>
    <w:rsid w:val="00F9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FE4"/>
  </w:style>
  <w:style w:type="paragraph" w:styleId="Nadpis1">
    <w:name w:val="heading 1"/>
    <w:basedOn w:val="Normln"/>
    <w:next w:val="Normln"/>
    <w:link w:val="Nadpis1Char"/>
    <w:uiPriority w:val="9"/>
    <w:qFormat/>
    <w:rsid w:val="00F60E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E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60E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0E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60E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60E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C0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14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41D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1232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Fric</dc:creator>
  <cp:keywords/>
  <dc:description/>
  <cp:lastModifiedBy>Vogal Martin</cp:lastModifiedBy>
  <cp:revision>48</cp:revision>
  <dcterms:created xsi:type="dcterms:W3CDTF">2011-05-19T07:37:00Z</dcterms:created>
  <dcterms:modified xsi:type="dcterms:W3CDTF">2011-08-08T13:58:00Z</dcterms:modified>
</cp:coreProperties>
</file>